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917F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917FF" w:rsidRDefault="005025B7" w:rsidP="006917FF">
            <w:pPr>
              <w:spacing w:after="120"/>
              <w:ind w:left="5"/>
              <w:rPr>
                <w:b/>
                <w:bCs/>
              </w:rPr>
            </w:pPr>
            <w:r w:rsidRPr="006917FF">
              <w:rPr>
                <w:b/>
                <w:bCs/>
                <w:noProof/>
              </w:rPr>
              <w:t xml:space="preserve">                 </w:t>
            </w:r>
            <w:r w:rsidR="00735771" w:rsidRPr="006917FF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917FF" w:rsidRDefault="005025B7" w:rsidP="006917FF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917FF" w:rsidRDefault="005025B7" w:rsidP="006917FF">
            <w:pPr>
              <w:pStyle w:val="a7"/>
              <w:rPr>
                <w:b/>
                <w:bCs/>
                <w:lang w:eastAsia="en-US"/>
              </w:rPr>
            </w:pPr>
            <w:r w:rsidRPr="006917F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917FF" w:rsidRDefault="005025B7" w:rsidP="006917FF">
            <w:pPr>
              <w:pStyle w:val="a7"/>
              <w:rPr>
                <w:b/>
                <w:bCs/>
                <w:lang w:eastAsia="en-US"/>
              </w:rPr>
            </w:pPr>
            <w:r w:rsidRPr="006917FF">
              <w:rPr>
                <w:lang w:eastAsia="en-US"/>
              </w:rPr>
              <w:t>Министерство на здравеопазването</w:t>
            </w:r>
          </w:p>
          <w:p w:rsidR="005025B7" w:rsidRPr="006917FF" w:rsidRDefault="005025B7" w:rsidP="006917FF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917FF" w:rsidRDefault="005025B7" w:rsidP="006917FF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917FF" w:rsidRDefault="005025B7" w:rsidP="006917FF">
            <w:pPr>
              <w:ind w:right="-1188"/>
              <w:rPr>
                <w:b/>
                <w:bCs/>
              </w:rPr>
            </w:pPr>
          </w:p>
          <w:p w:rsidR="005025B7" w:rsidRPr="006917FF" w:rsidRDefault="005025B7" w:rsidP="006917FF">
            <w:pPr>
              <w:ind w:right="-1188"/>
              <w:rPr>
                <w:b/>
                <w:bCs/>
              </w:rPr>
            </w:pPr>
            <w:r w:rsidRPr="006917F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917FF" w:rsidRDefault="005025B7" w:rsidP="006917FF">
            <w:pPr>
              <w:tabs>
                <w:tab w:val="left" w:pos="1309"/>
              </w:tabs>
              <w:rPr>
                <w:lang w:val="ru-RU" w:eastAsia="en-US"/>
              </w:rPr>
            </w:pPr>
            <w:r w:rsidRPr="006917FF">
              <w:rPr>
                <w:b/>
                <w:bCs/>
              </w:rPr>
              <w:t>за периода</w:t>
            </w:r>
            <w:r w:rsidR="00DE22FF" w:rsidRPr="006917FF">
              <w:rPr>
                <w:b/>
                <w:bCs/>
              </w:rPr>
              <w:t xml:space="preserve"> </w:t>
            </w:r>
            <w:r w:rsidR="00EF3BD4" w:rsidRPr="006917FF">
              <w:rPr>
                <w:b/>
                <w:bCs/>
                <w:lang w:val="ru-RU"/>
              </w:rPr>
              <w:t>–</w:t>
            </w:r>
            <w:r w:rsidR="003E53B8" w:rsidRPr="006917FF">
              <w:rPr>
                <w:b/>
                <w:bCs/>
                <w:lang w:val="ru-RU"/>
              </w:rPr>
              <w:t xml:space="preserve"> </w:t>
            </w:r>
            <w:r w:rsidR="00C3155B" w:rsidRPr="006917FF">
              <w:rPr>
                <w:b/>
                <w:bCs/>
              </w:rPr>
              <w:t>13.05</w:t>
            </w:r>
            <w:r w:rsidR="004F7195" w:rsidRPr="006917FF">
              <w:rPr>
                <w:b/>
                <w:bCs/>
              </w:rPr>
              <w:t>.</w:t>
            </w:r>
            <w:r w:rsidR="00312DF5" w:rsidRPr="006917FF">
              <w:rPr>
                <w:b/>
                <w:bCs/>
              </w:rPr>
              <w:t xml:space="preserve"> </w:t>
            </w:r>
            <w:r w:rsidR="000378EF" w:rsidRPr="006917FF">
              <w:rPr>
                <w:b/>
                <w:bCs/>
                <w:lang w:val="ru-RU"/>
              </w:rPr>
              <w:t xml:space="preserve">- </w:t>
            </w:r>
            <w:r w:rsidR="00C3155B" w:rsidRPr="006917FF">
              <w:rPr>
                <w:b/>
                <w:bCs/>
                <w:lang w:val="ru-RU"/>
              </w:rPr>
              <w:t>19</w:t>
            </w:r>
            <w:r w:rsidR="004F7195" w:rsidRPr="006917FF">
              <w:rPr>
                <w:b/>
                <w:bCs/>
              </w:rPr>
              <w:t>.0</w:t>
            </w:r>
            <w:r w:rsidR="00C3155B" w:rsidRPr="006917FF">
              <w:rPr>
                <w:b/>
                <w:bCs/>
              </w:rPr>
              <w:t>5</w:t>
            </w:r>
            <w:r w:rsidR="004F7195" w:rsidRPr="006917FF">
              <w:rPr>
                <w:b/>
                <w:bCs/>
              </w:rPr>
              <w:t>.</w:t>
            </w:r>
            <w:r w:rsidR="004F7195" w:rsidRPr="006917FF">
              <w:rPr>
                <w:b/>
                <w:bCs/>
                <w:lang w:val="ru-RU"/>
              </w:rPr>
              <w:t>2024</w:t>
            </w:r>
            <w:r w:rsidR="003D2AB1" w:rsidRPr="006917FF">
              <w:rPr>
                <w:b/>
                <w:bCs/>
              </w:rPr>
              <w:t xml:space="preserve"> г. </w:t>
            </w:r>
            <w:r w:rsidR="00131C6D" w:rsidRPr="006917FF">
              <w:rPr>
                <w:b/>
                <w:bCs/>
              </w:rPr>
              <w:t>(</w:t>
            </w:r>
            <w:r w:rsidR="00C3155B" w:rsidRPr="006917FF">
              <w:rPr>
                <w:b/>
                <w:bCs/>
              </w:rPr>
              <w:t>20</w:t>
            </w:r>
            <w:r w:rsidR="004F7195" w:rsidRPr="006917FF">
              <w:rPr>
                <w:b/>
                <w:bCs/>
              </w:rPr>
              <w:t>- т</w:t>
            </w:r>
            <w:r w:rsidR="003D2AB1" w:rsidRPr="006917FF">
              <w:rPr>
                <w:b/>
                <w:bCs/>
              </w:rPr>
              <w:t>а</w:t>
            </w:r>
            <w:r w:rsidR="00131C6D" w:rsidRPr="006917FF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917FF" w:rsidRDefault="005025B7" w:rsidP="006917FF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91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E0C" w:rsidRDefault="00B12E0C" w:rsidP="006917FF">
      <w:pPr>
        <w:ind w:right="-1188"/>
        <w:jc w:val="both"/>
        <w:rPr>
          <w:b/>
          <w:bCs/>
        </w:rPr>
      </w:pPr>
    </w:p>
    <w:p w:rsidR="005025B7" w:rsidRPr="006917FF" w:rsidRDefault="005025B7" w:rsidP="006917FF">
      <w:pPr>
        <w:ind w:right="-1188"/>
        <w:jc w:val="both"/>
        <w:rPr>
          <w:b/>
          <w:bCs/>
          <w:lang w:val="ru-RU"/>
        </w:rPr>
      </w:pPr>
      <w:r w:rsidRPr="006917FF">
        <w:rPr>
          <w:b/>
          <w:bCs/>
        </w:rPr>
        <w:t>ЕПИДЕМИОЛОГИЧНА ОБСТАНОВКА ЗА ОБЛАСТ ДОБРИЧ</w:t>
      </w:r>
      <w:r w:rsidRPr="006917FF">
        <w:rPr>
          <w:b/>
          <w:bCs/>
          <w:lang w:val="ru-RU"/>
        </w:rPr>
        <w:t xml:space="preserve"> </w:t>
      </w:r>
    </w:p>
    <w:p w:rsidR="00901F8B" w:rsidRPr="006917FF" w:rsidRDefault="00901F8B" w:rsidP="006917FF">
      <w:pPr>
        <w:jc w:val="both"/>
      </w:pPr>
      <w:r w:rsidRPr="006917FF">
        <w:t xml:space="preserve">През периода са регистрирани общо 106 случая на заразни заболявания, от които: </w:t>
      </w: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>Грип и остри респираторни заболявания (ОРЗ) - 74 случая.</w:t>
      </w:r>
    </w:p>
    <w:p w:rsidR="00901F8B" w:rsidRPr="006917FF" w:rsidRDefault="00901F8B" w:rsidP="006917FF">
      <w:pPr>
        <w:jc w:val="both"/>
      </w:pPr>
      <w:r w:rsidRPr="006917FF">
        <w:t>Общата заболяемост от грип и ОРЗ за областта е 102,35 %оо на 10000 души.</w:t>
      </w:r>
    </w:p>
    <w:p w:rsidR="00901F8B" w:rsidRPr="006917FF" w:rsidRDefault="00901F8B" w:rsidP="006917FF">
      <w:pPr>
        <w:spacing w:before="120"/>
        <w:ind w:left="-360"/>
        <w:jc w:val="both"/>
      </w:pPr>
      <w:r w:rsidRPr="006917FF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01F8B" w:rsidRPr="006917FF" w:rsidTr="00B32571">
        <w:trPr>
          <w:trHeight w:val="383"/>
          <w:jc w:val="center"/>
        </w:trPr>
        <w:tc>
          <w:tcPr>
            <w:tcW w:w="1276" w:type="dxa"/>
          </w:tcPr>
          <w:p w:rsidR="00901F8B" w:rsidRPr="006917FF" w:rsidRDefault="00901F8B" w:rsidP="006917FF">
            <w:pPr>
              <w:jc w:val="both"/>
            </w:pPr>
            <w:r w:rsidRPr="006917FF">
              <w:t xml:space="preserve">  0-4 г.</w:t>
            </w:r>
          </w:p>
        </w:tc>
        <w:tc>
          <w:tcPr>
            <w:tcW w:w="1080" w:type="dxa"/>
          </w:tcPr>
          <w:p w:rsidR="00901F8B" w:rsidRPr="006917FF" w:rsidRDefault="00901F8B" w:rsidP="006917FF">
            <w:pPr>
              <w:jc w:val="both"/>
            </w:pPr>
            <w:r w:rsidRPr="006917FF">
              <w:t>5-14 г.</w:t>
            </w:r>
          </w:p>
        </w:tc>
        <w:tc>
          <w:tcPr>
            <w:tcW w:w="1119" w:type="dxa"/>
          </w:tcPr>
          <w:p w:rsidR="00901F8B" w:rsidRPr="006917FF" w:rsidRDefault="00901F8B" w:rsidP="006917FF">
            <w:pPr>
              <w:jc w:val="both"/>
            </w:pPr>
            <w:r w:rsidRPr="006917FF">
              <w:t>15-29 г.</w:t>
            </w:r>
          </w:p>
        </w:tc>
        <w:tc>
          <w:tcPr>
            <w:tcW w:w="936" w:type="dxa"/>
          </w:tcPr>
          <w:p w:rsidR="00901F8B" w:rsidRPr="006917FF" w:rsidRDefault="00901F8B" w:rsidP="006917FF">
            <w:pPr>
              <w:jc w:val="both"/>
            </w:pPr>
            <w:r w:rsidRPr="006917FF">
              <w:t>30-64 г</w:t>
            </w:r>
          </w:p>
        </w:tc>
        <w:tc>
          <w:tcPr>
            <w:tcW w:w="851" w:type="dxa"/>
          </w:tcPr>
          <w:p w:rsidR="00901F8B" w:rsidRPr="006917FF" w:rsidRDefault="00901F8B" w:rsidP="006917FF">
            <w:pPr>
              <w:jc w:val="both"/>
            </w:pPr>
            <w:r w:rsidRPr="006917FF">
              <w:t>+65 г.</w:t>
            </w:r>
          </w:p>
        </w:tc>
        <w:tc>
          <w:tcPr>
            <w:tcW w:w="1134" w:type="dxa"/>
          </w:tcPr>
          <w:p w:rsidR="00901F8B" w:rsidRPr="006917FF" w:rsidRDefault="00901F8B" w:rsidP="006917FF">
            <w:pPr>
              <w:jc w:val="both"/>
            </w:pPr>
            <w:r w:rsidRPr="006917FF">
              <w:t>общо</w:t>
            </w:r>
          </w:p>
        </w:tc>
        <w:tc>
          <w:tcPr>
            <w:tcW w:w="2447" w:type="dxa"/>
          </w:tcPr>
          <w:p w:rsidR="00901F8B" w:rsidRPr="006917FF" w:rsidRDefault="00901F8B" w:rsidP="006917FF">
            <w:pPr>
              <w:jc w:val="both"/>
            </w:pPr>
            <w:r w:rsidRPr="006917FF">
              <w:t>Заболяемост %оо</w:t>
            </w:r>
          </w:p>
        </w:tc>
      </w:tr>
      <w:tr w:rsidR="00901F8B" w:rsidRPr="006917FF" w:rsidTr="00B32571">
        <w:trPr>
          <w:trHeight w:val="149"/>
          <w:jc w:val="center"/>
        </w:trPr>
        <w:tc>
          <w:tcPr>
            <w:tcW w:w="1276" w:type="dxa"/>
          </w:tcPr>
          <w:p w:rsidR="00901F8B" w:rsidRPr="006917FF" w:rsidRDefault="00901F8B" w:rsidP="006917FF">
            <w:pPr>
              <w:jc w:val="center"/>
            </w:pPr>
            <w:r w:rsidRPr="006917FF">
              <w:t>26</w:t>
            </w:r>
          </w:p>
        </w:tc>
        <w:tc>
          <w:tcPr>
            <w:tcW w:w="1080" w:type="dxa"/>
          </w:tcPr>
          <w:p w:rsidR="00901F8B" w:rsidRPr="006917FF" w:rsidRDefault="00901F8B" w:rsidP="006917FF">
            <w:pPr>
              <w:jc w:val="center"/>
            </w:pPr>
            <w:r w:rsidRPr="006917FF">
              <w:t>19</w:t>
            </w:r>
          </w:p>
        </w:tc>
        <w:tc>
          <w:tcPr>
            <w:tcW w:w="1119" w:type="dxa"/>
          </w:tcPr>
          <w:p w:rsidR="00901F8B" w:rsidRPr="006917FF" w:rsidRDefault="00901F8B" w:rsidP="006917FF">
            <w:pPr>
              <w:jc w:val="center"/>
            </w:pPr>
            <w:r w:rsidRPr="006917FF">
              <w:t>7</w:t>
            </w:r>
          </w:p>
        </w:tc>
        <w:tc>
          <w:tcPr>
            <w:tcW w:w="936" w:type="dxa"/>
          </w:tcPr>
          <w:p w:rsidR="00901F8B" w:rsidRPr="006917FF" w:rsidRDefault="00901F8B" w:rsidP="006917FF">
            <w:pPr>
              <w:jc w:val="center"/>
            </w:pPr>
            <w:r w:rsidRPr="006917FF">
              <w:t>20</w:t>
            </w:r>
          </w:p>
        </w:tc>
        <w:tc>
          <w:tcPr>
            <w:tcW w:w="851" w:type="dxa"/>
          </w:tcPr>
          <w:p w:rsidR="00901F8B" w:rsidRPr="006917FF" w:rsidRDefault="00901F8B" w:rsidP="006917FF">
            <w:pPr>
              <w:jc w:val="center"/>
            </w:pPr>
            <w:r w:rsidRPr="006917FF">
              <w:t>2</w:t>
            </w:r>
          </w:p>
        </w:tc>
        <w:tc>
          <w:tcPr>
            <w:tcW w:w="1134" w:type="dxa"/>
          </w:tcPr>
          <w:p w:rsidR="00901F8B" w:rsidRPr="006917FF" w:rsidRDefault="00901F8B" w:rsidP="006917FF">
            <w:pPr>
              <w:jc w:val="center"/>
            </w:pPr>
            <w:r w:rsidRPr="006917FF">
              <w:t>74</w:t>
            </w:r>
          </w:p>
        </w:tc>
        <w:tc>
          <w:tcPr>
            <w:tcW w:w="2447" w:type="dxa"/>
          </w:tcPr>
          <w:p w:rsidR="00901F8B" w:rsidRPr="006917FF" w:rsidRDefault="00901F8B" w:rsidP="006917FF">
            <w:pPr>
              <w:jc w:val="center"/>
              <w:rPr>
                <w:lang w:val="ru-RU"/>
              </w:rPr>
            </w:pPr>
            <w:r w:rsidRPr="006917FF">
              <w:t>102,35 %оо</w:t>
            </w:r>
          </w:p>
        </w:tc>
      </w:tr>
    </w:tbl>
    <w:p w:rsidR="00901F8B" w:rsidRPr="006917FF" w:rsidRDefault="00901F8B" w:rsidP="006917FF">
      <w:pPr>
        <w:jc w:val="both"/>
      </w:pP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 xml:space="preserve">Няма регистрирани случаи на заболели от COVID-19. Заболяемост за областта за 14 дни на 100000 жители към 20.05.2024г. - 0,00%оо при 0,67 %оо за </w:t>
      </w:r>
      <w:proofErr w:type="spellStart"/>
      <w:r w:rsidRPr="006917FF">
        <w:t>РБългария</w:t>
      </w:r>
      <w:proofErr w:type="spellEnd"/>
      <w:r w:rsidRPr="006917FF">
        <w:t>.</w:t>
      </w: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>29 случая на въздушно-</w:t>
      </w:r>
      <w:r w:rsidR="00B12E0C">
        <w:t xml:space="preserve"> </w:t>
      </w:r>
      <w:r w:rsidRPr="006917FF">
        <w:t>капкова инфекция – варицела, скарлатина и туберкулоза;</w:t>
      </w: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>1 случай на коклюш. Няма регистрирани случаи на морбили;</w:t>
      </w: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>2 случая на инфекция с множествен механизъм на предаване - сифилис;</w:t>
      </w:r>
    </w:p>
    <w:p w:rsidR="00901F8B" w:rsidRPr="006917FF" w:rsidRDefault="00901F8B" w:rsidP="006917FF">
      <w:pPr>
        <w:numPr>
          <w:ilvl w:val="0"/>
          <w:numId w:val="12"/>
        </w:numPr>
        <w:jc w:val="both"/>
      </w:pPr>
      <w:r w:rsidRPr="006917FF">
        <w:t>На територията на област Добрич през отчетния период няма регистрирани хранителни взривове;</w:t>
      </w:r>
    </w:p>
    <w:p w:rsidR="00901F8B" w:rsidRPr="006917FF" w:rsidRDefault="00901F8B" w:rsidP="006917FF">
      <w:pPr>
        <w:ind w:left="720"/>
        <w:jc w:val="both"/>
      </w:pPr>
    </w:p>
    <w:p w:rsidR="00901F8B" w:rsidRPr="006917FF" w:rsidRDefault="00901F8B" w:rsidP="006917FF">
      <w:pPr>
        <w:jc w:val="both"/>
        <w:rPr>
          <w:b/>
        </w:rPr>
      </w:pPr>
      <w:r w:rsidRPr="006917FF">
        <w:rPr>
          <w:b/>
        </w:rPr>
        <w:t>ДИРЕКЦИЯ „НАДЗОР НА ЗАРАЗНИТЕ БОЛЕСТИ”</w:t>
      </w:r>
    </w:p>
    <w:p w:rsidR="00901F8B" w:rsidRPr="006917FF" w:rsidRDefault="00901F8B" w:rsidP="006917FF">
      <w:pPr>
        <w:tabs>
          <w:tab w:val="left" w:pos="8205"/>
        </w:tabs>
        <w:jc w:val="both"/>
        <w:rPr>
          <w:lang w:val="ru-RU"/>
        </w:rPr>
      </w:pPr>
      <w:r w:rsidRPr="006917FF">
        <w:t>Н</w:t>
      </w:r>
      <w:proofErr w:type="spellStart"/>
      <w:r w:rsidRPr="006917FF">
        <w:rPr>
          <w:lang w:val="ru-RU"/>
        </w:rPr>
        <w:t>аправени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21 проверки</w:t>
      </w:r>
      <w:r w:rsidRPr="006917FF">
        <w:t>: 8 проверки на ОПЛ относно извършени и отчетени имунизации, 8 проверки на ОПЛ съвместно с РЗОК-Добрич по писмо на МЗ за МПР, 4 текущи проверки на ОПЛ, 1 проверка по надзора на ОВП</w:t>
      </w:r>
      <w:r w:rsidRPr="006917FF">
        <w:rPr>
          <w:lang w:val="ru-RU"/>
        </w:rPr>
        <w:t>.</w:t>
      </w:r>
    </w:p>
    <w:p w:rsidR="00901F8B" w:rsidRPr="006917FF" w:rsidRDefault="00901F8B" w:rsidP="006917FF">
      <w:pPr>
        <w:tabs>
          <w:tab w:val="left" w:pos="8205"/>
        </w:tabs>
        <w:jc w:val="both"/>
        <w:rPr>
          <w:lang w:val="ru-RU"/>
        </w:rPr>
      </w:pPr>
      <w:proofErr w:type="spellStart"/>
      <w:r w:rsidRPr="006917FF">
        <w:rPr>
          <w:lang w:val="ru-RU"/>
        </w:rPr>
        <w:t>Извършени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епидемиологични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проучвания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регистрирани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заразни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болести</w:t>
      </w:r>
      <w:proofErr w:type="spellEnd"/>
      <w:r w:rsidRPr="006917FF">
        <w:rPr>
          <w:lang w:val="ru-RU"/>
        </w:rPr>
        <w:t xml:space="preserve"> -32 </w:t>
      </w:r>
      <w:proofErr w:type="spellStart"/>
      <w:r w:rsidRPr="006917FF">
        <w:rPr>
          <w:lang w:val="ru-RU"/>
        </w:rPr>
        <w:t>бр</w:t>
      </w:r>
      <w:proofErr w:type="spellEnd"/>
      <w:r w:rsidRPr="006917FF">
        <w:rPr>
          <w:lang w:val="ru-RU"/>
        </w:rPr>
        <w:t>.</w:t>
      </w:r>
    </w:p>
    <w:p w:rsidR="00901F8B" w:rsidRPr="006917FF" w:rsidRDefault="00901F8B" w:rsidP="006917FF">
      <w:pPr>
        <w:jc w:val="both"/>
        <w:rPr>
          <w:lang w:val="ru-RU"/>
        </w:rPr>
      </w:pPr>
      <w:r w:rsidRPr="006917FF">
        <w:t>Лабораторен контрол на противоепидемичния режим в детски градини, социални заведения</w:t>
      </w:r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лечебни</w:t>
      </w:r>
      <w:proofErr w:type="spellEnd"/>
      <w:r w:rsidRPr="006917FF">
        <w:rPr>
          <w:lang w:val="ru-RU"/>
        </w:rPr>
        <w:t xml:space="preserve"> заведения - 236 </w:t>
      </w:r>
      <w:proofErr w:type="spellStart"/>
      <w:r w:rsidRPr="006917FF">
        <w:rPr>
          <w:lang w:val="ru-RU"/>
        </w:rPr>
        <w:t>бр</w:t>
      </w:r>
      <w:proofErr w:type="spellEnd"/>
      <w:r w:rsidRPr="006917FF">
        <w:rPr>
          <w:lang w:val="ru-RU"/>
        </w:rPr>
        <w:t xml:space="preserve">.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с 1 положителен </w:t>
      </w:r>
      <w:proofErr w:type="spellStart"/>
      <w:r w:rsidRPr="006917FF">
        <w:rPr>
          <w:lang w:val="ru-RU"/>
        </w:rPr>
        <w:t>резулт</w:t>
      </w:r>
      <w:proofErr w:type="spellEnd"/>
      <w:r w:rsidRPr="006917FF">
        <w:rPr>
          <w:lang w:val="ru-RU"/>
        </w:rPr>
        <w:t xml:space="preserve">, от </w:t>
      </w:r>
      <w:proofErr w:type="spellStart"/>
      <w:r w:rsidRPr="006917FF">
        <w:rPr>
          <w:lang w:val="ru-RU"/>
        </w:rPr>
        <w:t>които</w:t>
      </w:r>
      <w:proofErr w:type="spellEnd"/>
      <w:r w:rsidRPr="006917FF">
        <w:rPr>
          <w:lang w:val="ru-RU"/>
        </w:rPr>
        <w:t>:</w:t>
      </w:r>
    </w:p>
    <w:p w:rsidR="00901F8B" w:rsidRPr="006917FF" w:rsidRDefault="00901F8B" w:rsidP="006917FF">
      <w:pPr>
        <w:numPr>
          <w:ilvl w:val="0"/>
          <w:numId w:val="15"/>
        </w:numPr>
        <w:jc w:val="both"/>
        <w:rPr>
          <w:lang w:val="ru-RU"/>
        </w:rPr>
      </w:pPr>
      <w:r w:rsidRPr="006917FF">
        <w:rPr>
          <w:lang w:val="ru-RU"/>
        </w:rPr>
        <w:t xml:space="preserve">56 </w:t>
      </w:r>
      <w:proofErr w:type="spellStart"/>
      <w:r w:rsidRPr="006917FF">
        <w:rPr>
          <w:lang w:val="ru-RU"/>
        </w:rPr>
        <w:t>бр</w:t>
      </w:r>
      <w:proofErr w:type="spellEnd"/>
      <w:r w:rsidRPr="006917FF">
        <w:rPr>
          <w:lang w:val="ru-RU"/>
        </w:rPr>
        <w:t xml:space="preserve">. </w:t>
      </w:r>
      <w:proofErr w:type="spellStart"/>
      <w:r w:rsidRPr="006917FF">
        <w:rPr>
          <w:lang w:val="ru-RU"/>
        </w:rPr>
        <w:t>серологични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без </w:t>
      </w:r>
      <w:proofErr w:type="spellStart"/>
      <w:r w:rsidRPr="006917FF">
        <w:rPr>
          <w:lang w:val="ru-RU"/>
        </w:rPr>
        <w:t>положителни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резултати</w:t>
      </w:r>
      <w:proofErr w:type="spellEnd"/>
      <w:r w:rsidRPr="006917FF">
        <w:rPr>
          <w:lang w:val="ru-RU"/>
        </w:rPr>
        <w:t xml:space="preserve">; </w:t>
      </w:r>
    </w:p>
    <w:p w:rsidR="00901F8B" w:rsidRPr="006917FF" w:rsidRDefault="00901F8B" w:rsidP="006917FF">
      <w:pPr>
        <w:numPr>
          <w:ilvl w:val="0"/>
          <w:numId w:val="15"/>
        </w:numPr>
        <w:jc w:val="both"/>
        <w:rPr>
          <w:lang w:val="ru-RU"/>
        </w:rPr>
      </w:pPr>
      <w:r w:rsidRPr="006917FF">
        <w:rPr>
          <w:lang w:val="ru-RU"/>
        </w:rPr>
        <w:t xml:space="preserve">84 </w:t>
      </w:r>
      <w:proofErr w:type="spellStart"/>
      <w:r w:rsidRPr="006917FF">
        <w:rPr>
          <w:lang w:val="ru-RU"/>
        </w:rPr>
        <w:t>бр</w:t>
      </w:r>
      <w:proofErr w:type="spellEnd"/>
      <w:r w:rsidRPr="006917FF">
        <w:rPr>
          <w:lang w:val="ru-RU"/>
        </w:rPr>
        <w:t xml:space="preserve">.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околна</w:t>
      </w:r>
      <w:proofErr w:type="spellEnd"/>
      <w:r w:rsidRPr="006917FF">
        <w:rPr>
          <w:lang w:val="ru-RU"/>
        </w:rPr>
        <w:t xml:space="preserve"> среда без </w:t>
      </w:r>
      <w:proofErr w:type="spellStart"/>
      <w:r w:rsidRPr="006917FF">
        <w:rPr>
          <w:lang w:val="ru-RU"/>
        </w:rPr>
        <w:t>положителни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резултати</w:t>
      </w:r>
      <w:proofErr w:type="spellEnd"/>
      <w:r w:rsidRPr="006917FF">
        <w:rPr>
          <w:lang w:val="ru-RU"/>
        </w:rPr>
        <w:t>;</w:t>
      </w:r>
    </w:p>
    <w:p w:rsidR="00901F8B" w:rsidRPr="006917FF" w:rsidRDefault="00901F8B" w:rsidP="006917FF">
      <w:pPr>
        <w:numPr>
          <w:ilvl w:val="0"/>
          <w:numId w:val="15"/>
        </w:numPr>
        <w:jc w:val="both"/>
        <w:rPr>
          <w:lang w:val="ru-RU"/>
        </w:rPr>
      </w:pPr>
      <w:r w:rsidRPr="006917FF">
        <w:rPr>
          <w:lang w:val="ru-RU"/>
        </w:rPr>
        <w:t xml:space="preserve">96 </w:t>
      </w:r>
      <w:proofErr w:type="spellStart"/>
      <w:r w:rsidRPr="006917FF">
        <w:rPr>
          <w:lang w:val="ru-RU"/>
        </w:rPr>
        <w:t>бр</w:t>
      </w:r>
      <w:proofErr w:type="spellEnd"/>
      <w:r w:rsidRPr="006917FF">
        <w:rPr>
          <w:lang w:val="ru-RU"/>
        </w:rPr>
        <w:t xml:space="preserve">. паразитологични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с 1 положителен </w:t>
      </w:r>
      <w:proofErr w:type="spellStart"/>
      <w:r w:rsidRPr="006917FF">
        <w:rPr>
          <w:lang w:val="ru-RU"/>
        </w:rPr>
        <w:t>резултат</w:t>
      </w:r>
      <w:proofErr w:type="spellEnd"/>
      <w:r w:rsidRPr="006917FF">
        <w:rPr>
          <w:lang w:val="ru-RU"/>
        </w:rPr>
        <w:t>;</w:t>
      </w:r>
    </w:p>
    <w:p w:rsidR="00901F8B" w:rsidRPr="006917FF" w:rsidRDefault="00901F8B" w:rsidP="006917FF">
      <w:pPr>
        <w:ind w:left="780"/>
        <w:jc w:val="both"/>
        <w:rPr>
          <w:lang w:val="ru-RU"/>
        </w:rPr>
      </w:pPr>
    </w:p>
    <w:p w:rsidR="00901F8B" w:rsidRPr="006917FF" w:rsidRDefault="00901F8B" w:rsidP="006917FF">
      <w:pPr>
        <w:jc w:val="both"/>
      </w:pPr>
      <w:r w:rsidRPr="006917FF">
        <w:rPr>
          <w:b/>
          <w:bCs/>
        </w:rPr>
        <w:t>П</w:t>
      </w:r>
      <w:r w:rsidRPr="006917FF">
        <w:rPr>
          <w:b/>
        </w:rPr>
        <w:t>рез</w:t>
      </w:r>
      <w:r w:rsidRPr="006917FF">
        <w:t xml:space="preserve"> </w:t>
      </w:r>
      <w:r w:rsidRPr="006917FF">
        <w:rPr>
          <w:b/>
          <w:bCs/>
        </w:rPr>
        <w:t>консултативния кабинет по СПИН /КАБКИС/</w:t>
      </w:r>
      <w:r w:rsidRPr="006917FF">
        <w:t xml:space="preserve"> има преминало 1 лице</w:t>
      </w:r>
    </w:p>
    <w:p w:rsidR="00901F8B" w:rsidRPr="006917FF" w:rsidRDefault="00901F8B" w:rsidP="006917FF">
      <w:pPr>
        <w:jc w:val="both"/>
      </w:pPr>
    </w:p>
    <w:p w:rsidR="005025B7" w:rsidRPr="006917FF" w:rsidRDefault="005025B7" w:rsidP="006917FF">
      <w:pPr>
        <w:jc w:val="both"/>
        <w:rPr>
          <w:b/>
          <w:bCs/>
        </w:rPr>
      </w:pPr>
      <w:r w:rsidRPr="006917FF">
        <w:rPr>
          <w:b/>
          <w:bCs/>
        </w:rPr>
        <w:t>ДИРЕКЦИЯ „МЕДИЦИНСКИ ДЕЙНОСТИ”</w:t>
      </w:r>
    </w:p>
    <w:p w:rsidR="00CF2BD5" w:rsidRDefault="001252F5" w:rsidP="006917FF">
      <w:pPr>
        <w:jc w:val="both"/>
      </w:pPr>
      <w:r w:rsidRPr="006917FF">
        <w:t>Изпратени документи в ИАМН</w:t>
      </w:r>
      <w:r w:rsidR="00F4239D">
        <w:t xml:space="preserve"> -</w:t>
      </w:r>
      <w:r w:rsidRPr="006917FF">
        <w:t xml:space="preserve"> </w:t>
      </w:r>
      <w:r w:rsidR="00F4239D">
        <w:t>1 комплект допълнително изискани документи на МЦ Албена и 3 бр. преписки за заличаване на СИМП.</w:t>
      </w:r>
    </w:p>
    <w:p w:rsidR="00F4239D" w:rsidRDefault="00F4239D" w:rsidP="006917FF">
      <w:pPr>
        <w:jc w:val="both"/>
      </w:pPr>
      <w:r>
        <w:t>Извършени проверки по МСД на ЛЗИММП – 22.</w:t>
      </w:r>
    </w:p>
    <w:p w:rsidR="00772EC6" w:rsidRPr="006917FF" w:rsidRDefault="00772EC6" w:rsidP="006917FF">
      <w:pPr>
        <w:jc w:val="both"/>
      </w:pPr>
      <w:r>
        <w:t>Извършени 6 проверки по Наредба №3/2019 г. в ЛЗБП.</w:t>
      </w:r>
    </w:p>
    <w:p w:rsidR="005025B7" w:rsidRPr="006917FF" w:rsidRDefault="00947906" w:rsidP="006917FF">
      <w:pPr>
        <w:jc w:val="both"/>
      </w:pPr>
      <w:r w:rsidRPr="006917FF">
        <w:t>И</w:t>
      </w:r>
      <w:r w:rsidR="00AF75D9">
        <w:t>здадена е 1</w:t>
      </w:r>
      <w:r w:rsidR="001115DB" w:rsidRPr="006917FF">
        <w:t xml:space="preserve"> </w:t>
      </w:r>
      <w:r w:rsidR="005025B7" w:rsidRPr="006917FF">
        <w:t>заповед</w:t>
      </w:r>
      <w:r w:rsidR="00CA4887">
        <w:t xml:space="preserve"> </w:t>
      </w:r>
      <w:r w:rsidR="005025B7" w:rsidRPr="006917FF">
        <w:t>за промяна на състава на ЛКК</w:t>
      </w:r>
      <w:r w:rsidR="00AF75D9">
        <w:t>.</w:t>
      </w:r>
    </w:p>
    <w:p w:rsidR="005025B7" w:rsidRPr="006917FF" w:rsidRDefault="00AF75D9" w:rsidP="006917FF">
      <w:pPr>
        <w:jc w:val="both"/>
      </w:pPr>
      <w:r>
        <w:t>Приети</w:t>
      </w:r>
      <w:r w:rsidR="005025B7" w:rsidRPr="006917FF">
        <w:t xml:space="preserve"> и обработени </w:t>
      </w:r>
      <w:r w:rsidR="00633F42" w:rsidRPr="006917FF">
        <w:t xml:space="preserve"> </w:t>
      </w:r>
      <w:r w:rsidR="005025B7" w:rsidRPr="006917FF">
        <w:t>жалби</w:t>
      </w:r>
      <w:r w:rsidR="00377F00" w:rsidRPr="006917FF">
        <w:t xml:space="preserve"> </w:t>
      </w:r>
      <w:r w:rsidR="00CE2BED" w:rsidRPr="006917FF">
        <w:t xml:space="preserve">– </w:t>
      </w:r>
      <w:r w:rsidR="007628E7" w:rsidRPr="006917FF">
        <w:t xml:space="preserve">2 </w:t>
      </w:r>
      <w:r w:rsidR="00CE2BED" w:rsidRPr="006917FF">
        <w:t>бр</w:t>
      </w:r>
      <w:r w:rsidR="005025B7" w:rsidRPr="006917FF">
        <w:t>.</w:t>
      </w:r>
    </w:p>
    <w:p w:rsidR="005025B7" w:rsidRPr="006917FF" w:rsidRDefault="005025B7" w:rsidP="006917FF">
      <w:pPr>
        <w:jc w:val="both"/>
      </w:pPr>
      <w:r w:rsidRPr="006917FF">
        <w:t>За периода в РКМЕ са приети и обработени</w:t>
      </w:r>
      <w:r w:rsidR="00531503" w:rsidRPr="006917FF">
        <w:t xml:space="preserve"> </w:t>
      </w:r>
      <w:r w:rsidR="007628E7" w:rsidRPr="006917FF">
        <w:t>129</w:t>
      </w:r>
      <w:r w:rsidRPr="006917FF">
        <w:t xml:space="preserve"> медицински досиета, извършени са </w:t>
      </w:r>
      <w:r w:rsidR="007628E7" w:rsidRPr="006917FF">
        <w:t>55</w:t>
      </w:r>
      <w:r w:rsidR="00947906" w:rsidRPr="006917FF">
        <w:t xml:space="preserve"> </w:t>
      </w:r>
      <w:r w:rsidRPr="006917FF">
        <w:t xml:space="preserve">справки, изготвени са </w:t>
      </w:r>
      <w:r w:rsidR="007628E7" w:rsidRPr="006917FF">
        <w:t>102</w:t>
      </w:r>
      <w:r w:rsidRPr="006917FF">
        <w:t xml:space="preserve"> преписки и </w:t>
      </w:r>
      <w:r w:rsidR="007628E7" w:rsidRPr="006917FF">
        <w:t>87</w:t>
      </w:r>
      <w:r w:rsidR="005923A7" w:rsidRPr="006917FF">
        <w:t xml:space="preserve"> </w:t>
      </w:r>
      <w:r w:rsidR="006F7A89" w:rsidRPr="006917FF">
        <w:t>бр.</w:t>
      </w:r>
      <w:r w:rsidR="008F6034" w:rsidRPr="006917FF">
        <w:t xml:space="preserve"> </w:t>
      </w:r>
      <w:r w:rsidR="006F7A89" w:rsidRPr="006917FF">
        <w:t>МЕД за</w:t>
      </w:r>
      <w:r w:rsidRPr="006917FF">
        <w:t xml:space="preserve"> протокола за ТП на НОИ, проверени са </w:t>
      </w:r>
      <w:r w:rsidR="007628E7" w:rsidRPr="006917FF">
        <w:t>63</w:t>
      </w:r>
      <w:r w:rsidR="00947906" w:rsidRPr="006917FF">
        <w:t xml:space="preserve"> </w:t>
      </w:r>
      <w:r w:rsidRPr="006917FF">
        <w:t>експертни решения (ЕР).</w:t>
      </w:r>
    </w:p>
    <w:p w:rsidR="00DD775C" w:rsidRDefault="00DD775C" w:rsidP="006917FF">
      <w:pPr>
        <w:jc w:val="both"/>
      </w:pPr>
    </w:p>
    <w:p w:rsidR="00B12E0C" w:rsidRPr="006917FF" w:rsidRDefault="00B12E0C" w:rsidP="006917FF">
      <w:pPr>
        <w:jc w:val="both"/>
      </w:pPr>
    </w:p>
    <w:p w:rsidR="00A46E9C" w:rsidRPr="006917FF" w:rsidRDefault="00A46E9C" w:rsidP="006917FF">
      <w:pPr>
        <w:jc w:val="both"/>
        <w:rPr>
          <w:b/>
          <w:bCs/>
        </w:rPr>
      </w:pPr>
      <w:r w:rsidRPr="006917FF">
        <w:rPr>
          <w:b/>
          <w:bCs/>
        </w:rPr>
        <w:lastRenderedPageBreak/>
        <w:t>ДИРЕКЦИЯ „ОБЩЕСТВЕНО ЗДРАВЕ”</w:t>
      </w:r>
    </w:p>
    <w:p w:rsidR="0079384F" w:rsidRPr="006917FF" w:rsidRDefault="004F7195" w:rsidP="006917FF">
      <w:pPr>
        <w:jc w:val="both"/>
        <w:textAlignment w:val="center"/>
        <w:rPr>
          <w:rFonts w:eastAsia="SimSun"/>
          <w:b/>
          <w:lang w:eastAsia="en-US"/>
        </w:rPr>
      </w:pPr>
      <w:r w:rsidRPr="006917FF">
        <w:rPr>
          <w:b/>
        </w:rPr>
        <w:t>Предварителен здравен контрол:</w:t>
      </w:r>
      <w:r w:rsidRPr="006917FF">
        <w:t xml:space="preserve"> </w:t>
      </w:r>
      <w:r w:rsidR="0079384F" w:rsidRPr="006917FF">
        <w:rPr>
          <w:b/>
        </w:rPr>
        <w:t xml:space="preserve">2 </w:t>
      </w:r>
      <w:r w:rsidR="0079384F" w:rsidRPr="006917FF">
        <w:t xml:space="preserve">експертни съвета при РЗИ-Добрич. Разгледани са </w:t>
      </w:r>
      <w:r w:rsidR="0079384F" w:rsidRPr="006917FF">
        <w:rPr>
          <w:b/>
        </w:rPr>
        <w:t xml:space="preserve">7 </w:t>
      </w:r>
      <w:r w:rsidR="0079384F" w:rsidRPr="006917FF">
        <w:t xml:space="preserve">проектни документации, издадени са </w:t>
      </w:r>
      <w:r w:rsidR="0079384F" w:rsidRPr="006917FF">
        <w:rPr>
          <w:b/>
        </w:rPr>
        <w:t xml:space="preserve">2 </w:t>
      </w:r>
      <w:r w:rsidR="0079384F" w:rsidRPr="006917FF">
        <w:t xml:space="preserve">здравни заключения и </w:t>
      </w:r>
      <w:r w:rsidR="0079384F" w:rsidRPr="006917FF">
        <w:rPr>
          <w:b/>
        </w:rPr>
        <w:t>5</w:t>
      </w:r>
      <w:r w:rsidR="0079384F" w:rsidRPr="006917FF">
        <w:t xml:space="preserve"> становища по процедурите на ЗООС. Извършен </w:t>
      </w:r>
      <w:r w:rsidR="0079384F" w:rsidRPr="006917FF">
        <w:rPr>
          <w:b/>
        </w:rPr>
        <w:t>1</w:t>
      </w:r>
      <w:r w:rsidR="0079384F" w:rsidRPr="006917FF">
        <w:t xml:space="preserve"> оглед по процедурите на ЗООС.</w:t>
      </w:r>
    </w:p>
    <w:p w:rsidR="0079384F" w:rsidRPr="006917FF" w:rsidRDefault="0079384F" w:rsidP="006917FF">
      <w:pPr>
        <w:jc w:val="both"/>
        <w:textAlignment w:val="center"/>
      </w:pPr>
      <w:r w:rsidRPr="006917FF">
        <w:t xml:space="preserve">Извършени са </w:t>
      </w:r>
      <w:r w:rsidRPr="006917FF">
        <w:rPr>
          <w:b/>
        </w:rPr>
        <w:t xml:space="preserve">6 </w:t>
      </w:r>
      <w:r w:rsidRPr="006917FF">
        <w:t xml:space="preserve">проверки на обекти с обществено предназначение (ООП) в процедура по регистрация, вкл. и по предписание.  Издадени са </w:t>
      </w:r>
      <w:r w:rsidRPr="006917FF">
        <w:rPr>
          <w:b/>
        </w:rPr>
        <w:t>2</w:t>
      </w:r>
      <w:r w:rsidRPr="006917FF">
        <w:rPr>
          <w:color w:val="FF0000"/>
        </w:rPr>
        <w:t xml:space="preserve"> </w:t>
      </w:r>
      <w:r w:rsidRPr="006917FF">
        <w:t>предписания за предприемане на задължителни хигиенни мерки. Регистрирани са 2 обекта с обществено предназначение.</w:t>
      </w:r>
    </w:p>
    <w:p w:rsidR="0079384F" w:rsidRPr="006917FF" w:rsidRDefault="0079384F" w:rsidP="006917FF">
      <w:pPr>
        <w:spacing w:after="200"/>
        <w:jc w:val="both"/>
        <w:textAlignment w:val="center"/>
      </w:pPr>
      <w:r w:rsidRPr="006917FF">
        <w:t xml:space="preserve">Извършени са </w:t>
      </w:r>
      <w:r w:rsidRPr="006917FF">
        <w:rPr>
          <w:b/>
        </w:rPr>
        <w:t xml:space="preserve">3 </w:t>
      </w:r>
      <w:r w:rsidRPr="006917FF">
        <w:t xml:space="preserve">проверки на обекти с обществено предназначение (ООП) в процедура по регистрация, вкл. и по предписание.  Издадени са </w:t>
      </w:r>
      <w:r w:rsidRPr="006917FF">
        <w:rPr>
          <w:b/>
        </w:rPr>
        <w:t>4</w:t>
      </w:r>
      <w:r w:rsidRPr="006917FF">
        <w:t xml:space="preserve"> предписания за предприемане на задължителни хигиенни мерки. </w:t>
      </w:r>
    </w:p>
    <w:p w:rsidR="0079384F" w:rsidRPr="006917FF" w:rsidRDefault="0079384F" w:rsidP="006917FF">
      <w:pPr>
        <w:spacing w:after="200"/>
        <w:jc w:val="both"/>
        <w:textAlignment w:val="center"/>
        <w:rPr>
          <w:color w:val="FF0000"/>
        </w:rPr>
      </w:pPr>
      <w:r w:rsidRPr="006917FF">
        <w:t xml:space="preserve">През периода са извършени общо </w:t>
      </w:r>
      <w:r w:rsidRPr="006917FF">
        <w:rPr>
          <w:b/>
        </w:rPr>
        <w:t>41 проверки</w:t>
      </w:r>
      <w:r w:rsidRPr="006917FF">
        <w:t xml:space="preserve"> по текущия здравен контрол в обекти с обществено предназначение, </w:t>
      </w:r>
      <w:r w:rsidRPr="006917FF">
        <w:rPr>
          <w:b/>
        </w:rPr>
        <w:t xml:space="preserve">2 </w:t>
      </w:r>
      <w:r w:rsidRPr="006917FF">
        <w:t xml:space="preserve">проверки по чистота на населените места,  проконтролирани са </w:t>
      </w:r>
      <w:r w:rsidRPr="006917FF">
        <w:rPr>
          <w:b/>
        </w:rPr>
        <w:t>6</w:t>
      </w:r>
      <w:r w:rsidRPr="006917FF">
        <w:t xml:space="preserve"> стоки със значение за здравето в обекти за търговия с химични смеси,  </w:t>
      </w:r>
      <w:r w:rsidRPr="006917FF">
        <w:rPr>
          <w:b/>
        </w:rPr>
        <w:t>1</w:t>
      </w:r>
      <w:r w:rsidRPr="006917FF">
        <w:t xml:space="preserve"> насочена проверка по предписание и </w:t>
      </w:r>
      <w:r w:rsidRPr="006917FF">
        <w:rPr>
          <w:b/>
        </w:rPr>
        <w:t>1</w:t>
      </w:r>
      <w:r w:rsidRPr="006917FF">
        <w:t xml:space="preserve"> съвместна проверка с други институции на морски плажове в община Каварна за незаконни </w:t>
      </w:r>
      <w:proofErr w:type="spellStart"/>
      <w:r w:rsidRPr="006917FF">
        <w:t>зауствания</w:t>
      </w:r>
      <w:proofErr w:type="spellEnd"/>
      <w:r w:rsidRPr="006917FF">
        <w:t xml:space="preserve"> на отпадъчни води.</w:t>
      </w:r>
    </w:p>
    <w:p w:rsidR="001624B9" w:rsidRPr="006917FF" w:rsidRDefault="001624B9" w:rsidP="006917FF">
      <w:pPr>
        <w:jc w:val="both"/>
        <w:textAlignment w:val="center"/>
        <w:rPr>
          <w:lang w:val="ru-RU"/>
        </w:rPr>
      </w:pPr>
      <w:r w:rsidRPr="006917FF">
        <w:rPr>
          <w:u w:val="single"/>
        </w:rPr>
        <w:t>Питейни води:</w:t>
      </w:r>
      <w:r w:rsidRPr="006917FF">
        <w:rPr>
          <w:lang w:val="ru-RU"/>
        </w:rPr>
        <w:t xml:space="preserve"> физико-</w:t>
      </w:r>
      <w:proofErr w:type="spellStart"/>
      <w:r w:rsidRPr="006917FF">
        <w:rPr>
          <w:lang w:val="ru-RU"/>
        </w:rPr>
        <w:t>химичен</w:t>
      </w:r>
      <w:proofErr w:type="spellEnd"/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микробиологичен</w:t>
      </w:r>
      <w:proofErr w:type="spellEnd"/>
      <w:r w:rsidRPr="006917FF">
        <w:rPr>
          <w:lang w:val="ru-RU"/>
        </w:rPr>
        <w:t xml:space="preserve"> контрол:  </w:t>
      </w:r>
      <w:r w:rsidRPr="006917FF">
        <w:rPr>
          <w:b/>
          <w:lang w:val="ru-RU"/>
        </w:rPr>
        <w:t xml:space="preserve">15 </w:t>
      </w:r>
      <w:proofErr w:type="spellStart"/>
      <w:r w:rsidRPr="006917FF">
        <w:rPr>
          <w:b/>
          <w:lang w:val="ru-RU"/>
        </w:rPr>
        <w:t>бр</w:t>
      </w:r>
      <w:proofErr w:type="spellEnd"/>
      <w:r w:rsidRPr="006917FF">
        <w:rPr>
          <w:b/>
          <w:lang w:val="ru-RU"/>
        </w:rPr>
        <w:t>.</w:t>
      </w:r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питейни</w:t>
      </w:r>
      <w:proofErr w:type="spellEnd"/>
      <w:r w:rsidRPr="006917FF">
        <w:rPr>
          <w:lang w:val="ru-RU"/>
        </w:rPr>
        <w:t xml:space="preserve"> води – </w:t>
      </w:r>
      <w:r w:rsidRPr="006917FF">
        <w:rPr>
          <w:b/>
          <w:lang w:val="ru-RU"/>
        </w:rPr>
        <w:t xml:space="preserve">7 </w:t>
      </w:r>
      <w:proofErr w:type="spellStart"/>
      <w:r w:rsidRPr="006917FF">
        <w:rPr>
          <w:b/>
          <w:lang w:val="ru-RU"/>
        </w:rPr>
        <w:t>бр</w:t>
      </w:r>
      <w:proofErr w:type="spellEnd"/>
      <w:r w:rsidRPr="006917FF">
        <w:rPr>
          <w:b/>
          <w:lang w:val="ru-RU"/>
        </w:rPr>
        <w:t>.</w:t>
      </w:r>
      <w:r w:rsidRPr="006917FF">
        <w:rPr>
          <w:lang w:val="ru-RU"/>
        </w:rPr>
        <w:t xml:space="preserve"> не </w:t>
      </w:r>
      <w:proofErr w:type="spellStart"/>
      <w:r w:rsidRPr="006917FF">
        <w:rPr>
          <w:lang w:val="ru-RU"/>
        </w:rPr>
        <w:t>съответстват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нормативните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изисквания</w:t>
      </w:r>
      <w:proofErr w:type="spellEnd"/>
      <w:r w:rsidRPr="006917FF">
        <w:rPr>
          <w:lang w:val="ru-RU"/>
        </w:rPr>
        <w:t xml:space="preserve"> (1 – по </w:t>
      </w:r>
      <w:proofErr w:type="spellStart"/>
      <w:r w:rsidRPr="006917FF">
        <w:rPr>
          <w:lang w:val="ru-RU"/>
        </w:rPr>
        <w:t>показател</w:t>
      </w:r>
      <w:proofErr w:type="spellEnd"/>
      <w:r w:rsidRPr="006917FF">
        <w:rPr>
          <w:lang w:val="ru-RU"/>
        </w:rPr>
        <w:t xml:space="preserve"> „</w:t>
      </w:r>
      <w:proofErr w:type="spellStart"/>
      <w:r w:rsidRPr="006917FF">
        <w:rPr>
          <w:lang w:val="ru-RU"/>
        </w:rPr>
        <w:t>нитрати</w:t>
      </w:r>
      <w:proofErr w:type="spellEnd"/>
      <w:r w:rsidRPr="006917FF">
        <w:rPr>
          <w:lang w:val="ru-RU"/>
        </w:rPr>
        <w:t xml:space="preserve">“; 2 – не </w:t>
      </w:r>
      <w:proofErr w:type="spellStart"/>
      <w:r w:rsidRPr="006917FF">
        <w:rPr>
          <w:lang w:val="ru-RU"/>
        </w:rPr>
        <w:t>съответстват</w:t>
      </w:r>
      <w:proofErr w:type="spellEnd"/>
      <w:r w:rsidRPr="006917FF">
        <w:rPr>
          <w:lang w:val="ru-RU"/>
        </w:rPr>
        <w:t xml:space="preserve"> по </w:t>
      </w:r>
      <w:proofErr w:type="spellStart"/>
      <w:r w:rsidRPr="006917FF">
        <w:rPr>
          <w:lang w:val="ru-RU"/>
        </w:rPr>
        <w:t>показател</w:t>
      </w:r>
      <w:proofErr w:type="spellEnd"/>
      <w:r w:rsidRPr="006917FF">
        <w:rPr>
          <w:lang w:val="ru-RU"/>
        </w:rPr>
        <w:t xml:space="preserve"> „</w:t>
      </w:r>
      <w:proofErr w:type="spellStart"/>
      <w:r w:rsidRPr="006917FF">
        <w:rPr>
          <w:lang w:val="ru-RU"/>
        </w:rPr>
        <w:t>нитрати</w:t>
      </w:r>
      <w:proofErr w:type="spellEnd"/>
      <w:r w:rsidRPr="006917FF">
        <w:rPr>
          <w:lang w:val="ru-RU"/>
        </w:rPr>
        <w:t>“, „</w:t>
      </w:r>
      <w:proofErr w:type="spellStart"/>
      <w:r w:rsidRPr="006917FF">
        <w:rPr>
          <w:lang w:val="ru-RU"/>
        </w:rPr>
        <w:t>Колиформи</w:t>
      </w:r>
      <w:proofErr w:type="spellEnd"/>
      <w:r w:rsidRPr="006917FF">
        <w:rPr>
          <w:lang w:val="ru-RU"/>
        </w:rPr>
        <w:t xml:space="preserve">“; 3 – по </w:t>
      </w:r>
      <w:proofErr w:type="spellStart"/>
      <w:r w:rsidRPr="006917FF">
        <w:rPr>
          <w:lang w:val="ru-RU"/>
        </w:rPr>
        <w:t>показател</w:t>
      </w:r>
      <w:proofErr w:type="spellEnd"/>
      <w:r w:rsidRPr="006917FF">
        <w:rPr>
          <w:lang w:val="ru-RU"/>
        </w:rPr>
        <w:t xml:space="preserve"> „</w:t>
      </w:r>
      <w:proofErr w:type="spellStart"/>
      <w:r w:rsidRPr="006917FF">
        <w:rPr>
          <w:lang w:val="ru-RU"/>
        </w:rPr>
        <w:t>Колиформи</w:t>
      </w:r>
      <w:proofErr w:type="spellEnd"/>
      <w:r w:rsidRPr="006917FF">
        <w:rPr>
          <w:lang w:val="ru-RU"/>
        </w:rPr>
        <w:t>“; 1 – по показатели „</w:t>
      </w:r>
      <w:proofErr w:type="spellStart"/>
      <w:r w:rsidRPr="006917FF">
        <w:rPr>
          <w:lang w:val="ru-RU"/>
        </w:rPr>
        <w:t>Колиформи</w:t>
      </w:r>
      <w:proofErr w:type="spellEnd"/>
      <w:r w:rsidRPr="006917FF">
        <w:rPr>
          <w:lang w:val="ru-RU"/>
        </w:rPr>
        <w:t>“ и „</w:t>
      </w:r>
      <w:proofErr w:type="spellStart"/>
      <w:r w:rsidRPr="006917FF">
        <w:rPr>
          <w:lang w:val="ru-RU"/>
        </w:rPr>
        <w:t>Ешерехия</w:t>
      </w:r>
      <w:proofErr w:type="spellEnd"/>
      <w:r w:rsidRPr="006917FF">
        <w:rPr>
          <w:lang w:val="ru-RU"/>
        </w:rPr>
        <w:t xml:space="preserve"> коли“).</w:t>
      </w:r>
    </w:p>
    <w:p w:rsidR="001624B9" w:rsidRPr="006917FF" w:rsidRDefault="001624B9" w:rsidP="006917FF">
      <w:pPr>
        <w:jc w:val="both"/>
        <w:textAlignment w:val="center"/>
        <w:rPr>
          <w:lang w:val="ru-RU"/>
        </w:rPr>
      </w:pPr>
      <w:r w:rsidRPr="006917FF">
        <w:rPr>
          <w:u w:val="single"/>
        </w:rPr>
        <w:t>Минерални води</w:t>
      </w:r>
      <w:r w:rsidRPr="006917FF">
        <w:t xml:space="preserve">: </w:t>
      </w:r>
      <w:r w:rsidRPr="006917FF">
        <w:rPr>
          <w:lang w:val="ru-RU"/>
        </w:rPr>
        <w:t xml:space="preserve">не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пробонабирани.</w:t>
      </w:r>
    </w:p>
    <w:p w:rsidR="001624B9" w:rsidRPr="006917FF" w:rsidRDefault="001624B9" w:rsidP="006917FF">
      <w:pPr>
        <w:jc w:val="both"/>
        <w:textAlignment w:val="center"/>
        <w:rPr>
          <w:lang w:val="ru-RU"/>
        </w:rPr>
      </w:pPr>
      <w:r w:rsidRPr="006917FF">
        <w:rPr>
          <w:u w:val="single"/>
          <w:lang w:val="ru-RU"/>
        </w:rPr>
        <w:t xml:space="preserve">Води за </w:t>
      </w:r>
      <w:proofErr w:type="spellStart"/>
      <w:r w:rsidRPr="006917FF">
        <w:rPr>
          <w:u w:val="single"/>
          <w:lang w:val="ru-RU"/>
        </w:rPr>
        <w:t>къпане</w:t>
      </w:r>
      <w:proofErr w:type="spellEnd"/>
      <w:r w:rsidRPr="006917FF">
        <w:rPr>
          <w:u w:val="single"/>
          <w:lang w:val="ru-RU"/>
        </w:rPr>
        <w:t>:</w:t>
      </w:r>
      <w:r w:rsidRPr="006917FF">
        <w:rPr>
          <w:lang w:val="ru-RU"/>
        </w:rPr>
        <w:t xml:space="preserve"> не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пробонабирани.</w:t>
      </w:r>
    </w:p>
    <w:p w:rsidR="001624B9" w:rsidRPr="006917FF" w:rsidRDefault="001624B9" w:rsidP="006917FF">
      <w:pPr>
        <w:jc w:val="both"/>
        <w:textAlignment w:val="center"/>
        <w:rPr>
          <w:lang w:val="ru-RU"/>
        </w:rPr>
      </w:pPr>
      <w:proofErr w:type="spellStart"/>
      <w:r w:rsidRPr="006917FF">
        <w:rPr>
          <w:u w:val="single"/>
          <w:lang w:val="ru-RU"/>
        </w:rPr>
        <w:t>Козметични</w:t>
      </w:r>
      <w:proofErr w:type="spellEnd"/>
      <w:r w:rsidRPr="006917FF">
        <w:rPr>
          <w:u w:val="single"/>
          <w:lang w:val="ru-RU"/>
        </w:rPr>
        <w:t xml:space="preserve"> </w:t>
      </w:r>
      <w:proofErr w:type="spellStart"/>
      <w:r w:rsidRPr="006917FF">
        <w:rPr>
          <w:u w:val="single"/>
          <w:lang w:val="ru-RU"/>
        </w:rPr>
        <w:t>продукти</w:t>
      </w:r>
      <w:proofErr w:type="spellEnd"/>
      <w:r w:rsidRPr="006917FF">
        <w:rPr>
          <w:u w:val="single"/>
          <w:lang w:val="ru-RU"/>
        </w:rPr>
        <w:t>:</w:t>
      </w:r>
      <w:r w:rsidRPr="006917FF">
        <w:rPr>
          <w:lang w:val="ru-RU"/>
        </w:rPr>
        <w:t xml:space="preserve"> физико-</w:t>
      </w:r>
      <w:proofErr w:type="spellStart"/>
      <w:r w:rsidRPr="006917FF">
        <w:rPr>
          <w:lang w:val="ru-RU"/>
        </w:rPr>
        <w:t>химичен</w:t>
      </w:r>
      <w:proofErr w:type="spellEnd"/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микробиологичен</w:t>
      </w:r>
      <w:proofErr w:type="spellEnd"/>
      <w:r w:rsidRPr="006917FF">
        <w:rPr>
          <w:lang w:val="ru-RU"/>
        </w:rPr>
        <w:t xml:space="preserve"> контрол: </w:t>
      </w:r>
      <w:r w:rsidRPr="006917FF">
        <w:rPr>
          <w:b/>
          <w:lang w:val="ru-RU"/>
        </w:rPr>
        <w:t xml:space="preserve">4 </w:t>
      </w:r>
      <w:proofErr w:type="spellStart"/>
      <w:r w:rsidRPr="006917FF">
        <w:rPr>
          <w:b/>
          <w:lang w:val="ru-RU"/>
        </w:rPr>
        <w:t>бр</w:t>
      </w:r>
      <w:proofErr w:type="spellEnd"/>
      <w:r w:rsidRPr="006917FF">
        <w:rPr>
          <w:b/>
          <w:lang w:val="ru-RU"/>
        </w:rPr>
        <w:t>.</w:t>
      </w:r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- </w:t>
      </w:r>
      <w:proofErr w:type="spellStart"/>
      <w:r w:rsidRPr="006917FF">
        <w:rPr>
          <w:lang w:val="ru-RU"/>
        </w:rPr>
        <w:t>съответстват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нормативните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изисквания</w:t>
      </w:r>
      <w:proofErr w:type="spellEnd"/>
      <w:r w:rsidRPr="006917FF">
        <w:rPr>
          <w:lang w:val="ru-RU"/>
        </w:rPr>
        <w:t>.</w:t>
      </w:r>
    </w:p>
    <w:p w:rsidR="001624B9" w:rsidRPr="006917FF" w:rsidRDefault="001624B9" w:rsidP="006917FF">
      <w:pPr>
        <w:jc w:val="both"/>
        <w:textAlignment w:val="center"/>
        <w:rPr>
          <w:lang w:val="ru-RU"/>
        </w:rPr>
      </w:pPr>
      <w:r w:rsidRPr="006917FF">
        <w:rPr>
          <w:u w:val="single"/>
          <w:lang w:val="ru-RU"/>
        </w:rPr>
        <w:t xml:space="preserve">Биоциди и </w:t>
      </w:r>
      <w:proofErr w:type="spellStart"/>
      <w:r w:rsidRPr="006917FF">
        <w:rPr>
          <w:u w:val="single"/>
          <w:lang w:val="ru-RU"/>
        </w:rPr>
        <w:t>дезинфекционни</w:t>
      </w:r>
      <w:proofErr w:type="spellEnd"/>
      <w:r w:rsidRPr="006917FF">
        <w:rPr>
          <w:u w:val="single"/>
          <w:lang w:val="ru-RU"/>
        </w:rPr>
        <w:t xml:space="preserve"> </w:t>
      </w:r>
      <w:proofErr w:type="spellStart"/>
      <w:r w:rsidRPr="006917FF">
        <w:rPr>
          <w:u w:val="single"/>
          <w:lang w:val="ru-RU"/>
        </w:rPr>
        <w:t>разтвори</w:t>
      </w:r>
      <w:proofErr w:type="spellEnd"/>
      <w:r w:rsidRPr="006917FF">
        <w:rPr>
          <w:lang w:val="ru-RU"/>
        </w:rPr>
        <w:t>: физико-</w:t>
      </w:r>
      <w:proofErr w:type="spellStart"/>
      <w:r w:rsidRPr="006917FF">
        <w:rPr>
          <w:lang w:val="ru-RU"/>
        </w:rPr>
        <w:t>химичен</w:t>
      </w:r>
      <w:proofErr w:type="spellEnd"/>
      <w:r w:rsidRPr="006917FF">
        <w:rPr>
          <w:lang w:val="ru-RU"/>
        </w:rPr>
        <w:t xml:space="preserve"> контрол: </w:t>
      </w:r>
      <w:r w:rsidRPr="006917FF">
        <w:rPr>
          <w:b/>
          <w:lang w:val="ru-RU"/>
        </w:rPr>
        <w:t xml:space="preserve">2 </w:t>
      </w:r>
      <w:proofErr w:type="spellStart"/>
      <w:r w:rsidRPr="006917FF">
        <w:rPr>
          <w:b/>
          <w:lang w:val="ru-RU"/>
        </w:rPr>
        <w:t>бр</w:t>
      </w:r>
      <w:proofErr w:type="spellEnd"/>
      <w:r w:rsidRPr="006917FF">
        <w:rPr>
          <w:b/>
          <w:lang w:val="ru-RU"/>
        </w:rPr>
        <w:t>.</w:t>
      </w:r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проби</w:t>
      </w:r>
      <w:proofErr w:type="spellEnd"/>
      <w:r w:rsidRPr="006917FF">
        <w:rPr>
          <w:lang w:val="ru-RU"/>
        </w:rPr>
        <w:t xml:space="preserve"> – </w:t>
      </w:r>
      <w:proofErr w:type="spellStart"/>
      <w:r w:rsidRPr="006917FF">
        <w:rPr>
          <w:lang w:val="ru-RU"/>
        </w:rPr>
        <w:t>съответстват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нормативните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изисквания</w:t>
      </w:r>
      <w:proofErr w:type="spellEnd"/>
      <w:r w:rsidRPr="006917FF">
        <w:rPr>
          <w:lang w:val="ru-RU"/>
        </w:rPr>
        <w:t>.</w:t>
      </w:r>
    </w:p>
    <w:p w:rsidR="001624B9" w:rsidRPr="006917FF" w:rsidRDefault="001624B9" w:rsidP="006917FF">
      <w:pPr>
        <w:jc w:val="both"/>
        <w:textAlignment w:val="center"/>
      </w:pPr>
      <w:r w:rsidRPr="006917FF">
        <w:rPr>
          <w:u w:val="single"/>
        </w:rPr>
        <w:t>Физични фактори на средата</w:t>
      </w:r>
      <w:r w:rsidRPr="006917FF">
        <w:t>: не са измервани.</w:t>
      </w:r>
    </w:p>
    <w:p w:rsidR="00A13E13" w:rsidRPr="006917FF" w:rsidRDefault="00A13E13" w:rsidP="006917FF">
      <w:pPr>
        <w:jc w:val="both"/>
        <w:textAlignment w:val="center"/>
        <w:rPr>
          <w:b/>
          <w:bCs/>
        </w:rPr>
      </w:pPr>
    </w:p>
    <w:p w:rsidR="004F7195" w:rsidRPr="006917FF" w:rsidRDefault="004F7195" w:rsidP="006917FF">
      <w:pPr>
        <w:jc w:val="both"/>
        <w:textAlignment w:val="center"/>
        <w:rPr>
          <w:b/>
        </w:rPr>
      </w:pPr>
      <w:r w:rsidRPr="006917FF">
        <w:t xml:space="preserve">По отношение на констатираните отклонения от здравните норми са предприети следните </w:t>
      </w:r>
      <w:r w:rsidRPr="006917FF">
        <w:rPr>
          <w:b/>
        </w:rPr>
        <w:t>административно-наказателни мерки:</w:t>
      </w:r>
    </w:p>
    <w:p w:rsidR="0079384F" w:rsidRPr="006917FF" w:rsidRDefault="0079384F" w:rsidP="006917FF">
      <w:pPr>
        <w:pStyle w:val="af1"/>
        <w:numPr>
          <w:ilvl w:val="0"/>
          <w:numId w:val="14"/>
        </w:numPr>
        <w:ind w:left="284" w:hanging="284"/>
        <w:jc w:val="both"/>
        <w:textAlignment w:val="center"/>
      </w:pPr>
      <w:r w:rsidRPr="006917FF">
        <w:t xml:space="preserve">издадено е 1 предписание за провеждане на задължителни хигиенни мерки. </w:t>
      </w:r>
    </w:p>
    <w:p w:rsidR="004F7195" w:rsidRPr="006917FF" w:rsidRDefault="004F7195" w:rsidP="006917FF">
      <w:pPr>
        <w:jc w:val="both"/>
        <w:textAlignment w:val="center"/>
      </w:pPr>
    </w:p>
    <w:p w:rsidR="004F7195" w:rsidRPr="006917FF" w:rsidRDefault="004F7195" w:rsidP="006917FF">
      <w:pPr>
        <w:suppressAutoHyphens/>
        <w:jc w:val="both"/>
        <w:textAlignment w:val="center"/>
        <w:rPr>
          <w:b/>
          <w:color w:val="FF0000"/>
        </w:rPr>
      </w:pPr>
      <w:r w:rsidRPr="006917FF">
        <w:rPr>
          <w:b/>
        </w:rPr>
        <w:t>Дейности по профилактика на болестите и промоция на здравето (ПБПЗ):</w:t>
      </w:r>
    </w:p>
    <w:p w:rsidR="0079384F" w:rsidRPr="006917FF" w:rsidRDefault="0079384F" w:rsidP="006917FF">
      <w:pPr>
        <w:jc w:val="both"/>
      </w:pPr>
      <w:r w:rsidRPr="006917FF">
        <w:t xml:space="preserve">Проведени са </w:t>
      </w:r>
      <w:r w:rsidRPr="006917FF">
        <w:rPr>
          <w:b/>
        </w:rPr>
        <w:t>8 лекции</w:t>
      </w:r>
      <w:r w:rsidRPr="006917FF">
        <w:rPr>
          <w:b/>
          <w:lang w:val="en-US"/>
        </w:rPr>
        <w:t xml:space="preserve"> </w:t>
      </w:r>
      <w:r w:rsidRPr="006917FF">
        <w:t>и</w:t>
      </w:r>
      <w:r w:rsidRPr="006917FF">
        <w:rPr>
          <w:b/>
        </w:rPr>
        <w:t xml:space="preserve"> 13 обучения </w:t>
      </w:r>
      <w:r w:rsidRPr="006917FF">
        <w:t xml:space="preserve">с обхванати </w:t>
      </w:r>
      <w:r w:rsidRPr="006917FF">
        <w:rPr>
          <w:b/>
        </w:rPr>
        <w:t>521</w:t>
      </w:r>
      <w:r w:rsidRPr="006917FF">
        <w:t xml:space="preserve"> лица в учебни заведения на територията на гр. Добрич, с. Стефаново и с. Дуранкулак. Дейностите са по Национална програма за профилактика на хроничните незаразни болести, </w:t>
      </w:r>
      <w:proofErr w:type="spellStart"/>
      <w:r w:rsidRPr="006917FF">
        <w:rPr>
          <w:lang w:val="ru-RU"/>
        </w:rPr>
        <w:t>Национална</w:t>
      </w:r>
      <w:proofErr w:type="spellEnd"/>
      <w:r w:rsidRPr="006917FF">
        <w:rPr>
          <w:lang w:val="ru-RU"/>
        </w:rPr>
        <w:t xml:space="preserve"> програма за превенция и контрол на ХИВ и СПИ 2021-2025 г., </w:t>
      </w:r>
      <w:proofErr w:type="spellStart"/>
      <w:r w:rsidRPr="006917FF">
        <w:rPr>
          <w:lang w:val="ru-RU"/>
        </w:rPr>
        <w:t>Национална</w:t>
      </w:r>
      <w:proofErr w:type="spellEnd"/>
      <w:r w:rsidRPr="006917FF">
        <w:rPr>
          <w:lang w:val="ru-RU"/>
        </w:rPr>
        <w:t xml:space="preserve"> програма за </w:t>
      </w:r>
      <w:proofErr w:type="spellStart"/>
      <w:r w:rsidRPr="006917FF">
        <w:rPr>
          <w:lang w:val="ru-RU"/>
        </w:rPr>
        <w:t>подобряване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майчиното</w:t>
      </w:r>
      <w:proofErr w:type="spellEnd"/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детско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здраве</w:t>
      </w:r>
      <w:proofErr w:type="spellEnd"/>
      <w:r w:rsidRPr="006917FF">
        <w:rPr>
          <w:lang w:val="ru-RU"/>
        </w:rPr>
        <w:t xml:space="preserve"> (2021-2030) и </w:t>
      </w:r>
      <w:r w:rsidRPr="006917FF"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6917FF">
        <w:rPr>
          <w:lang w:val="ru-RU"/>
        </w:rPr>
        <w:t>П</w:t>
      </w:r>
      <w:proofErr w:type="spellStart"/>
      <w:r w:rsidRPr="006917FF">
        <w:t>редоставени</w:t>
      </w:r>
      <w:proofErr w:type="spellEnd"/>
      <w:r w:rsidRPr="006917FF">
        <w:t xml:space="preserve"> са </w:t>
      </w:r>
      <w:r w:rsidRPr="006917FF">
        <w:rPr>
          <w:b/>
        </w:rPr>
        <w:t xml:space="preserve">365 </w:t>
      </w:r>
      <w:r w:rsidRPr="006917FF">
        <w:t xml:space="preserve">бр. здравно-образователни материали и </w:t>
      </w:r>
      <w:r w:rsidRPr="006917FF">
        <w:rPr>
          <w:b/>
        </w:rPr>
        <w:t>600</w:t>
      </w:r>
      <w:r w:rsidRPr="006917FF">
        <w:t xml:space="preserve"> презерватива.  </w:t>
      </w:r>
    </w:p>
    <w:p w:rsidR="0079384F" w:rsidRPr="006917FF" w:rsidRDefault="0079384F" w:rsidP="006917FF">
      <w:pPr>
        <w:jc w:val="both"/>
        <w:rPr>
          <w:lang w:val="ru-RU"/>
        </w:rPr>
      </w:pPr>
      <w:r w:rsidRPr="006917FF">
        <w:t xml:space="preserve">Оказани са </w:t>
      </w:r>
      <w:r w:rsidRPr="006917FF">
        <w:rPr>
          <w:b/>
        </w:rPr>
        <w:t xml:space="preserve">10 </w:t>
      </w:r>
      <w:r w:rsidRPr="006917FF">
        <w:t xml:space="preserve">методични дейности на </w:t>
      </w:r>
      <w:r w:rsidRPr="006917FF">
        <w:rPr>
          <w:b/>
        </w:rPr>
        <w:t xml:space="preserve">18 </w:t>
      </w:r>
      <w:r w:rsidRPr="006917FF">
        <w:t xml:space="preserve">лица </w:t>
      </w:r>
      <w:r w:rsidRPr="006917FF">
        <w:rPr>
          <w:lang w:val="ru-RU"/>
        </w:rPr>
        <w:t>(</w:t>
      </w:r>
      <w:proofErr w:type="spellStart"/>
      <w:r w:rsidRPr="006917FF">
        <w:rPr>
          <w:lang w:val="ru-RU"/>
        </w:rPr>
        <w:t>медицински</w:t>
      </w:r>
      <w:proofErr w:type="spellEnd"/>
      <w:r w:rsidRPr="006917FF">
        <w:rPr>
          <w:lang w:val="ru-RU"/>
        </w:rPr>
        <w:t xml:space="preserve"> специалист, </w:t>
      </w:r>
      <w:proofErr w:type="spellStart"/>
      <w:r w:rsidRPr="006917FF">
        <w:rPr>
          <w:lang w:val="ru-RU"/>
        </w:rPr>
        <w:t>педагози</w:t>
      </w:r>
      <w:proofErr w:type="spellEnd"/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здравни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медиатори</w:t>
      </w:r>
      <w:proofErr w:type="spellEnd"/>
      <w:r w:rsidRPr="006917FF">
        <w:rPr>
          <w:lang w:val="ru-RU"/>
        </w:rPr>
        <w:t xml:space="preserve">). </w:t>
      </w:r>
    </w:p>
    <w:p w:rsidR="0079384F" w:rsidRPr="006917FF" w:rsidRDefault="0079384F" w:rsidP="006917FF">
      <w:pPr>
        <w:jc w:val="both"/>
        <w:rPr>
          <w:lang w:val="ru-RU"/>
        </w:rPr>
      </w:pPr>
      <w:proofErr w:type="spellStart"/>
      <w:r w:rsidRPr="006917FF">
        <w:rPr>
          <w:lang w:val="ru-RU"/>
        </w:rPr>
        <w:t>Дейности</w:t>
      </w:r>
      <w:proofErr w:type="spellEnd"/>
      <w:r w:rsidRPr="006917FF">
        <w:rPr>
          <w:lang w:val="ru-RU"/>
        </w:rPr>
        <w:t xml:space="preserve"> </w:t>
      </w:r>
      <w:proofErr w:type="gramStart"/>
      <w:r w:rsidRPr="006917FF">
        <w:rPr>
          <w:lang w:val="ru-RU"/>
        </w:rPr>
        <w:t>по</w:t>
      </w:r>
      <w:r w:rsidRPr="006917FF">
        <w:rPr>
          <w:rFonts w:eastAsia="SimSun"/>
          <w:lang w:eastAsia="en-US"/>
        </w:rPr>
        <w:t xml:space="preserve"> </w:t>
      </w:r>
      <w:r w:rsidR="00CA4887">
        <w:rPr>
          <w:lang w:val="ru-RU"/>
        </w:rPr>
        <w:t>профилактика</w:t>
      </w:r>
      <w:proofErr w:type="gramEnd"/>
      <w:r w:rsidR="00CA4887">
        <w:rPr>
          <w:lang w:val="ru-RU"/>
        </w:rPr>
        <w:t xml:space="preserve"> на </w:t>
      </w:r>
      <w:proofErr w:type="spellStart"/>
      <w:r w:rsidR="00CA4887">
        <w:rPr>
          <w:lang w:val="ru-RU"/>
        </w:rPr>
        <w:t>наркоманиите</w:t>
      </w:r>
      <w:proofErr w:type="spellEnd"/>
      <w:r w:rsidRPr="006917FF">
        <w:rPr>
          <w:lang w:val="ru-RU"/>
        </w:rPr>
        <w:t xml:space="preserve">- </w:t>
      </w:r>
      <w:proofErr w:type="spellStart"/>
      <w:r w:rsidRPr="006917FF">
        <w:rPr>
          <w:lang w:val="ru-RU"/>
        </w:rPr>
        <w:t>проведени</w:t>
      </w:r>
      <w:proofErr w:type="spellEnd"/>
      <w:r w:rsidRPr="006917FF">
        <w:rPr>
          <w:lang w:val="ru-RU"/>
        </w:rPr>
        <w:t xml:space="preserve"> </w:t>
      </w:r>
      <w:r w:rsidRPr="006917FF">
        <w:rPr>
          <w:b/>
          <w:lang w:val="ru-RU"/>
        </w:rPr>
        <w:t>2</w:t>
      </w:r>
      <w:r w:rsidRPr="006917FF">
        <w:rPr>
          <w:lang w:val="ru-RU"/>
        </w:rPr>
        <w:t xml:space="preserve"> лекции с </w:t>
      </w:r>
      <w:r w:rsidRPr="006917FF">
        <w:rPr>
          <w:b/>
          <w:lang w:val="ru-RU"/>
        </w:rPr>
        <w:t>54</w:t>
      </w:r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участници</w:t>
      </w:r>
      <w:proofErr w:type="spellEnd"/>
      <w:r w:rsidRPr="006917FF">
        <w:rPr>
          <w:lang w:val="ru-RU"/>
        </w:rPr>
        <w:t xml:space="preserve">. </w:t>
      </w:r>
      <w:r w:rsidRPr="006917FF">
        <w:t xml:space="preserve">Оказани са </w:t>
      </w:r>
      <w:r w:rsidRPr="006917FF">
        <w:rPr>
          <w:b/>
        </w:rPr>
        <w:t xml:space="preserve">2 </w:t>
      </w:r>
      <w:r w:rsidRPr="006917FF">
        <w:t xml:space="preserve">методични дейности на </w:t>
      </w:r>
      <w:r w:rsidRPr="006917FF">
        <w:rPr>
          <w:b/>
        </w:rPr>
        <w:t xml:space="preserve">2-ма </w:t>
      </w:r>
      <w:proofErr w:type="spellStart"/>
      <w:r w:rsidRPr="006917FF">
        <w:rPr>
          <w:lang w:val="ru-RU"/>
        </w:rPr>
        <w:t>медицински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специалисти</w:t>
      </w:r>
      <w:proofErr w:type="spellEnd"/>
      <w:r w:rsidRPr="006917FF">
        <w:rPr>
          <w:lang w:val="ru-RU"/>
        </w:rPr>
        <w:t xml:space="preserve">. </w:t>
      </w:r>
    </w:p>
    <w:p w:rsidR="0079384F" w:rsidRPr="006917FF" w:rsidRDefault="0079384F" w:rsidP="006917FF">
      <w:pPr>
        <w:jc w:val="both"/>
        <w:rPr>
          <w:lang w:val="ru-RU"/>
        </w:rPr>
      </w:pPr>
      <w:proofErr w:type="spellStart"/>
      <w:r w:rsidRPr="006917FF">
        <w:rPr>
          <w:lang w:val="ru-RU"/>
        </w:rPr>
        <w:t>Изследване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съдържанието</w:t>
      </w:r>
      <w:proofErr w:type="spellEnd"/>
      <w:r w:rsidRPr="006917FF">
        <w:rPr>
          <w:lang w:val="ru-RU"/>
        </w:rPr>
        <w:t xml:space="preserve"> на </w:t>
      </w:r>
      <w:proofErr w:type="spellStart"/>
      <w:r w:rsidRPr="006917FF">
        <w:rPr>
          <w:lang w:val="ru-RU"/>
        </w:rPr>
        <w:t>въглероден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монооксид</w:t>
      </w:r>
      <w:proofErr w:type="spellEnd"/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карбоксихемоглобин</w:t>
      </w:r>
      <w:proofErr w:type="spellEnd"/>
      <w:r w:rsidRPr="006917FF">
        <w:rPr>
          <w:lang w:val="ru-RU"/>
        </w:rPr>
        <w:t xml:space="preserve"> в </w:t>
      </w:r>
      <w:proofErr w:type="spellStart"/>
      <w:r w:rsidRPr="006917FF">
        <w:rPr>
          <w:lang w:val="ru-RU"/>
        </w:rPr>
        <w:t>издишан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въздух</w:t>
      </w:r>
      <w:proofErr w:type="spellEnd"/>
      <w:r w:rsidRPr="006917FF">
        <w:rPr>
          <w:lang w:val="ru-RU"/>
        </w:rPr>
        <w:t xml:space="preserve"> на 15 </w:t>
      </w:r>
      <w:proofErr w:type="spellStart"/>
      <w:r w:rsidRPr="006917FF">
        <w:rPr>
          <w:lang w:val="ru-RU"/>
        </w:rPr>
        <w:t>пушачи</w:t>
      </w:r>
      <w:proofErr w:type="spellEnd"/>
      <w:r w:rsidRPr="006917FF">
        <w:rPr>
          <w:lang w:val="ru-RU"/>
        </w:rPr>
        <w:t>.</w:t>
      </w:r>
    </w:p>
    <w:p w:rsidR="0079384F" w:rsidRPr="006917FF" w:rsidRDefault="0079384F" w:rsidP="006917FF">
      <w:pPr>
        <w:tabs>
          <w:tab w:val="left" w:pos="8205"/>
        </w:tabs>
        <w:jc w:val="both"/>
        <w:rPr>
          <w:lang w:val="ru-RU"/>
        </w:rPr>
      </w:pPr>
      <w:proofErr w:type="spellStart"/>
      <w:r w:rsidRPr="006917FF">
        <w:rPr>
          <w:lang w:val="ru-RU"/>
        </w:rPr>
        <w:t>Проведени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3 </w:t>
      </w:r>
      <w:proofErr w:type="spellStart"/>
      <w:r w:rsidRPr="006917FF">
        <w:rPr>
          <w:lang w:val="ru-RU"/>
        </w:rPr>
        <w:t>масови</w:t>
      </w:r>
      <w:proofErr w:type="spellEnd"/>
      <w:r w:rsidRPr="006917FF">
        <w:rPr>
          <w:lang w:val="ru-RU"/>
        </w:rPr>
        <w:t xml:space="preserve"> прояви по </w:t>
      </w:r>
      <w:proofErr w:type="gramStart"/>
      <w:r w:rsidRPr="006917FF">
        <w:rPr>
          <w:lang w:val="ru-RU"/>
        </w:rPr>
        <w:t>повод:  31</w:t>
      </w:r>
      <w:proofErr w:type="gramEnd"/>
      <w:r w:rsidRPr="006917FF">
        <w:rPr>
          <w:lang w:val="ru-RU"/>
        </w:rPr>
        <w:t xml:space="preserve">.05.- </w:t>
      </w:r>
      <w:proofErr w:type="spellStart"/>
      <w:r w:rsidRPr="006917FF">
        <w:rPr>
          <w:lang w:val="ru-RU"/>
        </w:rPr>
        <w:t>Световен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ден</w:t>
      </w:r>
      <w:proofErr w:type="spellEnd"/>
      <w:r w:rsidRPr="006917FF">
        <w:rPr>
          <w:lang w:val="ru-RU"/>
        </w:rPr>
        <w:t xml:space="preserve"> без </w:t>
      </w:r>
      <w:proofErr w:type="spellStart"/>
      <w:r w:rsidRPr="006917FF">
        <w:rPr>
          <w:lang w:val="ru-RU"/>
        </w:rPr>
        <w:t>тютюнопушене</w:t>
      </w:r>
      <w:proofErr w:type="spellEnd"/>
      <w:r w:rsidRPr="006917FF">
        <w:rPr>
          <w:lang w:val="ru-RU"/>
        </w:rPr>
        <w:t xml:space="preserve"> и   10.05.- </w:t>
      </w:r>
      <w:proofErr w:type="spellStart"/>
      <w:r w:rsidRPr="006917FF">
        <w:rPr>
          <w:lang w:val="ru-RU"/>
        </w:rPr>
        <w:t>Световен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ден</w:t>
      </w:r>
      <w:proofErr w:type="spellEnd"/>
      <w:r w:rsidRPr="006917FF">
        <w:rPr>
          <w:lang w:val="ru-RU"/>
        </w:rPr>
        <w:t xml:space="preserve"> за движение.</w:t>
      </w:r>
    </w:p>
    <w:p w:rsidR="0079384F" w:rsidRPr="006917FF" w:rsidRDefault="0079384F" w:rsidP="006917FF">
      <w:pPr>
        <w:tabs>
          <w:tab w:val="left" w:pos="8205"/>
        </w:tabs>
        <w:jc w:val="both"/>
        <w:rPr>
          <w:lang w:val="ru-RU"/>
        </w:rPr>
      </w:pPr>
      <w:proofErr w:type="spellStart"/>
      <w:r w:rsidRPr="006917FF">
        <w:rPr>
          <w:lang w:val="ru-RU"/>
        </w:rPr>
        <w:t>Изготвени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3 </w:t>
      </w:r>
      <w:proofErr w:type="spellStart"/>
      <w:r w:rsidRPr="006917FF">
        <w:rPr>
          <w:lang w:val="ru-RU"/>
        </w:rPr>
        <w:t>информацион</w:t>
      </w:r>
      <w:r w:rsidR="00CA4887">
        <w:rPr>
          <w:lang w:val="ru-RU"/>
        </w:rPr>
        <w:t>ни</w:t>
      </w:r>
      <w:proofErr w:type="spellEnd"/>
      <w:r w:rsidR="00CA4887">
        <w:rPr>
          <w:lang w:val="ru-RU"/>
        </w:rPr>
        <w:t xml:space="preserve"> </w:t>
      </w:r>
      <w:proofErr w:type="spellStart"/>
      <w:r w:rsidR="00CA4887">
        <w:rPr>
          <w:lang w:val="ru-RU"/>
        </w:rPr>
        <w:t>бюлетина</w:t>
      </w:r>
      <w:proofErr w:type="spellEnd"/>
      <w:r w:rsidR="00CA4887">
        <w:rPr>
          <w:lang w:val="ru-RU"/>
        </w:rPr>
        <w:t xml:space="preserve"> </w:t>
      </w:r>
      <w:proofErr w:type="spellStart"/>
      <w:r w:rsidR="00CA4887">
        <w:rPr>
          <w:lang w:val="ru-RU"/>
        </w:rPr>
        <w:t>във</w:t>
      </w:r>
      <w:proofErr w:type="spellEnd"/>
      <w:r w:rsidR="00CA4887">
        <w:rPr>
          <w:lang w:val="ru-RU"/>
        </w:rPr>
        <w:t xml:space="preserve"> </w:t>
      </w:r>
      <w:proofErr w:type="spellStart"/>
      <w:r w:rsidR="00CA4887">
        <w:rPr>
          <w:lang w:val="ru-RU"/>
        </w:rPr>
        <w:t>връзка</w:t>
      </w:r>
      <w:proofErr w:type="spellEnd"/>
      <w:r w:rsidR="00CA4887">
        <w:rPr>
          <w:lang w:val="ru-RU"/>
        </w:rPr>
        <w:t xml:space="preserve"> с: 10.05</w:t>
      </w:r>
      <w:r w:rsidRPr="006917FF">
        <w:rPr>
          <w:lang w:val="ru-RU"/>
        </w:rPr>
        <w:t>-</w:t>
      </w:r>
      <w:r w:rsidR="00CA4887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Световен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ден</w:t>
      </w:r>
      <w:proofErr w:type="spellEnd"/>
      <w:r w:rsidRPr="006917FF">
        <w:rPr>
          <w:lang w:val="ru-RU"/>
        </w:rPr>
        <w:t xml:space="preserve"> за движение; 19.05 – </w:t>
      </w:r>
      <w:proofErr w:type="spellStart"/>
      <w:r w:rsidRPr="006917FF">
        <w:rPr>
          <w:lang w:val="ru-RU"/>
        </w:rPr>
        <w:t>Световен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ден</w:t>
      </w:r>
      <w:proofErr w:type="spellEnd"/>
      <w:r w:rsidRPr="006917FF">
        <w:rPr>
          <w:lang w:val="ru-RU"/>
        </w:rPr>
        <w:t xml:space="preserve"> за </w:t>
      </w:r>
      <w:proofErr w:type="spellStart"/>
      <w:r w:rsidRPr="006917FF">
        <w:rPr>
          <w:lang w:val="ru-RU"/>
        </w:rPr>
        <w:t>съприч</w:t>
      </w:r>
      <w:r w:rsidR="00CA4887">
        <w:rPr>
          <w:lang w:val="ru-RU"/>
        </w:rPr>
        <w:t>астност</w:t>
      </w:r>
      <w:proofErr w:type="spellEnd"/>
      <w:r w:rsidR="00CA4887">
        <w:rPr>
          <w:lang w:val="ru-RU"/>
        </w:rPr>
        <w:t xml:space="preserve"> към </w:t>
      </w:r>
      <w:proofErr w:type="spellStart"/>
      <w:r w:rsidR="00CA4887">
        <w:rPr>
          <w:lang w:val="ru-RU"/>
        </w:rPr>
        <w:t>болните</w:t>
      </w:r>
      <w:proofErr w:type="spellEnd"/>
      <w:r w:rsidR="00CA4887">
        <w:rPr>
          <w:lang w:val="ru-RU"/>
        </w:rPr>
        <w:t xml:space="preserve"> от ХИВ/СПИН</w:t>
      </w:r>
      <w:r w:rsidRPr="006917FF">
        <w:rPr>
          <w:lang w:val="ru-RU"/>
        </w:rPr>
        <w:t xml:space="preserve"> и </w:t>
      </w:r>
      <w:proofErr w:type="spellStart"/>
      <w:r w:rsidRPr="006917FF">
        <w:rPr>
          <w:lang w:val="ru-RU"/>
        </w:rPr>
        <w:t>Световен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д</w:t>
      </w:r>
      <w:r w:rsidR="00CA4887">
        <w:rPr>
          <w:lang w:val="ru-RU"/>
        </w:rPr>
        <w:t>ен</w:t>
      </w:r>
      <w:proofErr w:type="spellEnd"/>
      <w:r w:rsidR="00CA4887">
        <w:rPr>
          <w:lang w:val="ru-RU"/>
        </w:rPr>
        <w:t xml:space="preserve"> против </w:t>
      </w:r>
      <w:proofErr w:type="spellStart"/>
      <w:r w:rsidR="00CA4887">
        <w:rPr>
          <w:lang w:val="ru-RU"/>
        </w:rPr>
        <w:t>затлъстяването</w:t>
      </w:r>
      <w:proofErr w:type="spellEnd"/>
      <w:r w:rsidR="00CA4887">
        <w:rPr>
          <w:lang w:val="ru-RU"/>
        </w:rPr>
        <w:t xml:space="preserve">, </w:t>
      </w:r>
      <w:proofErr w:type="spellStart"/>
      <w:r w:rsidR="00CA4887">
        <w:rPr>
          <w:lang w:val="ru-RU"/>
        </w:rPr>
        <w:t>разпро</w:t>
      </w:r>
      <w:r w:rsidRPr="006917FF">
        <w:rPr>
          <w:lang w:val="ru-RU"/>
        </w:rPr>
        <w:t>стран</w:t>
      </w:r>
      <w:r w:rsidR="00CA4887">
        <w:rPr>
          <w:lang w:val="ru-RU"/>
        </w:rPr>
        <w:t>е</w:t>
      </w:r>
      <w:r w:rsidRPr="006917FF">
        <w:rPr>
          <w:lang w:val="ru-RU"/>
        </w:rPr>
        <w:t>ни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са</w:t>
      </w:r>
      <w:proofErr w:type="spellEnd"/>
      <w:r w:rsidRPr="006917FF">
        <w:rPr>
          <w:lang w:val="ru-RU"/>
        </w:rPr>
        <w:t xml:space="preserve"> до </w:t>
      </w:r>
      <w:proofErr w:type="spellStart"/>
      <w:r w:rsidRPr="006917FF">
        <w:rPr>
          <w:lang w:val="ru-RU"/>
        </w:rPr>
        <w:t>регионалните</w:t>
      </w:r>
      <w:proofErr w:type="spellEnd"/>
      <w:r w:rsidRPr="006917FF">
        <w:rPr>
          <w:lang w:val="ru-RU"/>
        </w:rPr>
        <w:t xml:space="preserve"> </w:t>
      </w:r>
      <w:proofErr w:type="spellStart"/>
      <w:r w:rsidRPr="006917FF">
        <w:rPr>
          <w:lang w:val="ru-RU"/>
        </w:rPr>
        <w:t>медии</w:t>
      </w:r>
      <w:proofErr w:type="spellEnd"/>
      <w:r w:rsidRPr="006917FF">
        <w:rPr>
          <w:lang w:val="ru-RU"/>
        </w:rPr>
        <w:t>.</w:t>
      </w:r>
    </w:p>
    <w:p w:rsidR="00C33A60" w:rsidRPr="006917FF" w:rsidRDefault="00C33A60" w:rsidP="006917FF">
      <w:pPr>
        <w:jc w:val="both"/>
        <w:rPr>
          <w:b/>
          <w:bCs/>
        </w:rPr>
      </w:pPr>
    </w:p>
    <w:p w:rsidR="005025B7" w:rsidRPr="006917FF" w:rsidRDefault="005025B7" w:rsidP="006917FF">
      <w:pPr>
        <w:jc w:val="both"/>
        <w:rPr>
          <w:b/>
          <w:bCs/>
        </w:rPr>
      </w:pPr>
      <w:r w:rsidRPr="006917FF">
        <w:rPr>
          <w:b/>
          <w:bCs/>
        </w:rPr>
        <w:t>СЕДМИЧЕН ОТЧЕТ ПО СПАЗВАНЕ ЗАБРАНАТА ЗА ТЮТЮНОПУШЕНЕ</w:t>
      </w:r>
    </w:p>
    <w:p w:rsidR="00D57121" w:rsidRPr="006917FF" w:rsidRDefault="005025B7" w:rsidP="006917FF">
      <w:pPr>
        <w:jc w:val="both"/>
      </w:pPr>
      <w:r w:rsidRPr="006917FF">
        <w:t>За</w:t>
      </w:r>
      <w:r w:rsidR="001252A9" w:rsidRPr="006917FF">
        <w:t xml:space="preserve"> периода</w:t>
      </w:r>
      <w:r w:rsidRPr="006917FF">
        <w:t xml:space="preserve"> </w:t>
      </w:r>
      <w:r w:rsidR="00140F01" w:rsidRPr="006917FF">
        <w:rPr>
          <w:b/>
          <w:bCs/>
        </w:rPr>
        <w:t xml:space="preserve">13.05. </w:t>
      </w:r>
      <w:r w:rsidR="00140F01" w:rsidRPr="006917FF">
        <w:rPr>
          <w:b/>
          <w:bCs/>
          <w:lang w:val="ru-RU"/>
        </w:rPr>
        <w:t>- 19</w:t>
      </w:r>
      <w:r w:rsidR="00140F01" w:rsidRPr="006917FF">
        <w:rPr>
          <w:b/>
          <w:bCs/>
        </w:rPr>
        <w:t>.05.</w:t>
      </w:r>
      <w:r w:rsidR="00140F01" w:rsidRPr="006917FF">
        <w:rPr>
          <w:b/>
          <w:bCs/>
          <w:lang w:val="ru-RU"/>
        </w:rPr>
        <w:t>2024</w:t>
      </w:r>
      <w:r w:rsidR="00140F01" w:rsidRPr="006917FF">
        <w:rPr>
          <w:b/>
          <w:bCs/>
        </w:rPr>
        <w:t xml:space="preserve"> г. </w:t>
      </w:r>
      <w:r w:rsidRPr="006917FF">
        <w:t xml:space="preserve">по чл. 56 от Закона за здравето са извършени </w:t>
      </w:r>
      <w:r w:rsidR="00B12E0C">
        <w:rPr>
          <w:b/>
          <w:lang w:val="ru-RU"/>
        </w:rPr>
        <w:t>27</w:t>
      </w:r>
      <w:r w:rsidRPr="006917FF">
        <w:rPr>
          <w:lang w:val="ru-RU"/>
        </w:rPr>
        <w:t xml:space="preserve"> </w:t>
      </w:r>
      <w:r w:rsidRPr="006917FF">
        <w:t xml:space="preserve">проверки в </w:t>
      </w:r>
      <w:r w:rsidR="00B12E0C">
        <w:rPr>
          <w:b/>
          <w:lang w:val="ru-RU"/>
        </w:rPr>
        <w:t>27</w:t>
      </w:r>
      <w:r w:rsidR="00EF3BD4" w:rsidRPr="006917FF">
        <w:rPr>
          <w:lang w:val="ru-RU"/>
        </w:rPr>
        <w:t xml:space="preserve"> </w:t>
      </w:r>
      <w:r w:rsidRPr="006917FF">
        <w:t xml:space="preserve">обекта </w:t>
      </w:r>
      <w:r w:rsidR="00B12E0C">
        <w:rPr>
          <w:lang w:val="ru-RU"/>
        </w:rPr>
        <w:t xml:space="preserve">(2 </w:t>
      </w:r>
      <w:r w:rsidRPr="006917FF">
        <w:t>детски и учебни заведения</w:t>
      </w:r>
      <w:r w:rsidR="00B12E0C">
        <w:t>, 23</w:t>
      </w:r>
      <w:r w:rsidR="00EF3BD4" w:rsidRPr="006917FF">
        <w:rPr>
          <w:lang w:val="ru-RU"/>
        </w:rPr>
        <w:t xml:space="preserve"> </w:t>
      </w:r>
      <w:r w:rsidR="00EF3BD4" w:rsidRPr="006917FF">
        <w:t xml:space="preserve">други </w:t>
      </w:r>
      <w:r w:rsidRPr="006917FF">
        <w:t>закрити обществени</w:t>
      </w:r>
      <w:r w:rsidRPr="006917FF">
        <w:rPr>
          <w:lang w:val="ru-RU"/>
        </w:rPr>
        <w:t xml:space="preserve"> </w:t>
      </w:r>
      <w:r w:rsidRPr="006917FF">
        <w:t xml:space="preserve">места по смисъла на § 1а от допълнителните разпоредби на Закона за здравето, </w:t>
      </w:r>
      <w:r w:rsidR="00B12E0C">
        <w:rPr>
          <w:lang w:val="ru-RU"/>
        </w:rPr>
        <w:t>2</w:t>
      </w:r>
      <w:r w:rsidRPr="006917FF">
        <w:t xml:space="preserve"> открити обществени места). </w:t>
      </w:r>
      <w:r w:rsidR="00D57121" w:rsidRPr="006917FF">
        <w:rPr>
          <w:lang w:val="ru-RU"/>
        </w:rPr>
        <w:t xml:space="preserve">Не </w:t>
      </w:r>
      <w:proofErr w:type="spellStart"/>
      <w:r w:rsidR="00D57121" w:rsidRPr="006917FF">
        <w:rPr>
          <w:lang w:val="ru-RU"/>
        </w:rPr>
        <w:t>са</w:t>
      </w:r>
      <w:proofErr w:type="spellEnd"/>
      <w:r w:rsidR="00D57121" w:rsidRPr="006917FF">
        <w:rPr>
          <w:lang w:val="ru-RU"/>
        </w:rPr>
        <w:t xml:space="preserve"> </w:t>
      </w:r>
      <w:proofErr w:type="spellStart"/>
      <w:r w:rsidR="00D57121" w:rsidRPr="006917FF">
        <w:rPr>
          <w:lang w:val="ru-RU"/>
        </w:rPr>
        <w:t>констатирани</w:t>
      </w:r>
      <w:proofErr w:type="spellEnd"/>
      <w:r w:rsidR="00D57121" w:rsidRPr="006917FF">
        <w:rPr>
          <w:lang w:val="ru-RU"/>
        </w:rPr>
        <w:t xml:space="preserve"> нарушения на </w:t>
      </w:r>
      <w:proofErr w:type="spellStart"/>
      <w:r w:rsidR="00D57121" w:rsidRPr="006917FF">
        <w:rPr>
          <w:lang w:val="ru-RU"/>
        </w:rPr>
        <w:t>въведените</w:t>
      </w:r>
      <w:proofErr w:type="spellEnd"/>
      <w:r w:rsidR="00D57121" w:rsidRPr="006917FF">
        <w:rPr>
          <w:lang w:val="ru-RU"/>
        </w:rPr>
        <w:t xml:space="preserve"> забрани и ограничения за </w:t>
      </w:r>
      <w:proofErr w:type="spellStart"/>
      <w:r w:rsidR="00D57121" w:rsidRPr="006917FF">
        <w:rPr>
          <w:lang w:val="ru-RU"/>
        </w:rPr>
        <w:t>тютюнопушене</w:t>
      </w:r>
      <w:proofErr w:type="spellEnd"/>
      <w:r w:rsidR="00D57121" w:rsidRPr="006917FF">
        <w:rPr>
          <w:lang w:val="ru-RU"/>
        </w:rPr>
        <w:t xml:space="preserve"> в </w:t>
      </w:r>
      <w:proofErr w:type="spellStart"/>
      <w:r w:rsidR="00D57121" w:rsidRPr="006917FF">
        <w:rPr>
          <w:lang w:val="ru-RU"/>
        </w:rPr>
        <w:t>закритите</w:t>
      </w:r>
      <w:proofErr w:type="spellEnd"/>
      <w:r w:rsidR="00D57121" w:rsidRPr="006917FF">
        <w:rPr>
          <w:lang w:val="ru-RU"/>
        </w:rPr>
        <w:t xml:space="preserve"> и </w:t>
      </w:r>
      <w:proofErr w:type="spellStart"/>
      <w:r w:rsidR="00D57121" w:rsidRPr="006917FF">
        <w:rPr>
          <w:lang w:val="ru-RU"/>
        </w:rPr>
        <w:t>някои</w:t>
      </w:r>
      <w:proofErr w:type="spellEnd"/>
      <w:r w:rsidR="00D57121" w:rsidRPr="006917FF">
        <w:rPr>
          <w:lang w:val="ru-RU"/>
        </w:rPr>
        <w:t xml:space="preserve"> </w:t>
      </w:r>
      <w:proofErr w:type="spellStart"/>
      <w:r w:rsidR="00D57121" w:rsidRPr="006917FF">
        <w:rPr>
          <w:lang w:val="ru-RU"/>
        </w:rPr>
        <w:t>открити</w:t>
      </w:r>
      <w:proofErr w:type="spellEnd"/>
      <w:r w:rsidR="00D57121" w:rsidRPr="006917FF">
        <w:rPr>
          <w:lang w:val="ru-RU"/>
        </w:rPr>
        <w:t xml:space="preserve"> </w:t>
      </w:r>
      <w:proofErr w:type="spellStart"/>
      <w:r w:rsidR="00D57121" w:rsidRPr="006917FF">
        <w:rPr>
          <w:lang w:val="ru-RU"/>
        </w:rPr>
        <w:t>обществени</w:t>
      </w:r>
      <w:proofErr w:type="spellEnd"/>
      <w:r w:rsidR="00D57121" w:rsidRPr="006917FF">
        <w:rPr>
          <w:lang w:val="ru-RU"/>
        </w:rPr>
        <w:t xml:space="preserve"> места. </w:t>
      </w:r>
      <w:proofErr w:type="spellStart"/>
      <w:r w:rsidR="00D57121" w:rsidRPr="006917FF">
        <w:rPr>
          <w:lang w:val="ru-RU"/>
        </w:rPr>
        <w:t>Няма</w:t>
      </w:r>
      <w:proofErr w:type="spellEnd"/>
      <w:r w:rsidR="00D57121" w:rsidRPr="006917FF">
        <w:rPr>
          <w:lang w:val="ru-RU"/>
        </w:rPr>
        <w:t xml:space="preserve"> </w:t>
      </w:r>
      <w:proofErr w:type="spellStart"/>
      <w:r w:rsidR="00D57121" w:rsidRPr="006917FF">
        <w:rPr>
          <w:lang w:val="ru-RU"/>
        </w:rPr>
        <w:t>издадени</w:t>
      </w:r>
      <w:proofErr w:type="spellEnd"/>
      <w:r w:rsidR="00D57121" w:rsidRPr="006917FF">
        <w:rPr>
          <w:lang w:val="ru-RU"/>
        </w:rPr>
        <w:t xml:space="preserve"> предписания и </w:t>
      </w:r>
      <w:proofErr w:type="spellStart"/>
      <w:r w:rsidR="00D57121" w:rsidRPr="006917FF">
        <w:rPr>
          <w:lang w:val="ru-RU"/>
        </w:rPr>
        <w:t>актове</w:t>
      </w:r>
      <w:proofErr w:type="spellEnd"/>
      <w:r w:rsidR="00D57121" w:rsidRPr="006917FF">
        <w:rPr>
          <w:lang w:val="ru-RU"/>
        </w:rPr>
        <w:t>.</w:t>
      </w:r>
    </w:p>
    <w:p w:rsidR="007F0347" w:rsidRPr="006917FF" w:rsidRDefault="007F0347" w:rsidP="006917FF">
      <w:pPr>
        <w:jc w:val="both"/>
        <w:rPr>
          <w:lang w:val="ru-RU"/>
        </w:rPr>
      </w:pPr>
      <w:r w:rsidRPr="006917FF">
        <w:rPr>
          <w:lang w:val="ru-RU"/>
        </w:rPr>
        <w:t xml:space="preserve"> </w:t>
      </w:r>
    </w:p>
    <w:p w:rsidR="005025B7" w:rsidRDefault="005025B7" w:rsidP="006917FF">
      <w:pPr>
        <w:jc w:val="both"/>
      </w:pPr>
    </w:p>
    <w:p w:rsidR="00B12E0C" w:rsidRDefault="00B12E0C" w:rsidP="006917FF">
      <w:pPr>
        <w:jc w:val="both"/>
      </w:pPr>
    </w:p>
    <w:p w:rsidR="00B12E0C" w:rsidRPr="006917FF" w:rsidRDefault="00B12E0C" w:rsidP="006917FF">
      <w:pPr>
        <w:jc w:val="both"/>
      </w:pPr>
    </w:p>
    <w:p w:rsidR="00D57C88" w:rsidRPr="008828AF" w:rsidRDefault="00D57C88" w:rsidP="00D57C88">
      <w:r w:rsidRPr="008828AF">
        <w:rPr>
          <w:b/>
          <w:color w:val="000000"/>
        </w:rPr>
        <w:t>Д-Р НИКОЛИНКА МИНЧЕВА</w:t>
      </w:r>
    </w:p>
    <w:p w:rsidR="00D57C88" w:rsidRPr="008828AF" w:rsidRDefault="00D57C88" w:rsidP="00D57C88">
      <w:pPr>
        <w:rPr>
          <w:i/>
          <w:color w:val="000000"/>
          <w:lang w:val="ru-RU"/>
        </w:rPr>
      </w:pPr>
      <w:r w:rsidRPr="008828AF">
        <w:rPr>
          <w:i/>
          <w:color w:val="000000"/>
        </w:rPr>
        <w:t>За Директор</w:t>
      </w:r>
      <w:r w:rsidRPr="008828AF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D57C88" w:rsidRPr="008828AF" w:rsidRDefault="00D57C88" w:rsidP="00D57C88">
      <w:pPr>
        <w:rPr>
          <w:i/>
          <w:color w:val="000000"/>
          <w:lang w:val="ru-RU"/>
        </w:rPr>
      </w:pPr>
      <w:r w:rsidRPr="008828AF">
        <w:rPr>
          <w:i/>
          <w:color w:val="000000"/>
          <w:lang w:val="ru-RU"/>
        </w:rPr>
        <w:t>съгласно Зап. № РД-01-</w:t>
      </w:r>
      <w:r>
        <w:rPr>
          <w:i/>
          <w:color w:val="000000"/>
          <w:lang w:val="ru-RU"/>
        </w:rPr>
        <w:t>132</w:t>
      </w:r>
      <w:r>
        <w:rPr>
          <w:i/>
          <w:color w:val="000000"/>
          <w:lang w:val="ru-RU"/>
        </w:rPr>
        <w:t>4</w:t>
      </w:r>
      <w:r w:rsidRPr="008828AF">
        <w:rPr>
          <w:i/>
          <w:color w:val="000000"/>
          <w:lang w:val="ru-RU"/>
        </w:rPr>
        <w:t>/</w:t>
      </w:r>
      <w:r>
        <w:rPr>
          <w:i/>
          <w:color w:val="000000"/>
          <w:lang w:val="ru-RU"/>
        </w:rPr>
        <w:t>2</w:t>
      </w:r>
      <w:r>
        <w:rPr>
          <w:i/>
          <w:color w:val="000000"/>
          <w:lang w:val="en-US"/>
        </w:rPr>
        <w:t>1</w:t>
      </w:r>
      <w:r w:rsidRPr="008828AF">
        <w:rPr>
          <w:i/>
          <w:color w:val="000000"/>
          <w:lang w:val="ru-RU"/>
        </w:rPr>
        <w:t>.0</w:t>
      </w:r>
      <w:r>
        <w:rPr>
          <w:i/>
          <w:color w:val="000000"/>
          <w:lang w:val="en-US"/>
        </w:rPr>
        <w:t>5</w:t>
      </w:r>
      <w:bookmarkStart w:id="0" w:name="_GoBack"/>
      <w:bookmarkEnd w:id="0"/>
      <w:r w:rsidRPr="008828AF">
        <w:rPr>
          <w:i/>
          <w:color w:val="000000"/>
          <w:lang w:val="ru-RU"/>
        </w:rPr>
        <w:t>.2024 г. на Директора на РЗИ-Добрич</w:t>
      </w:r>
    </w:p>
    <w:p w:rsidR="005025B7" w:rsidRPr="006917FF" w:rsidRDefault="005025B7" w:rsidP="006917FF">
      <w:pPr>
        <w:rPr>
          <w:lang w:val="ru-RU"/>
        </w:rPr>
      </w:pPr>
    </w:p>
    <w:sectPr w:rsidR="005025B7" w:rsidRPr="006917F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B5" w:rsidRDefault="001C01B5" w:rsidP="00D5329D">
      <w:r>
        <w:separator/>
      </w:r>
    </w:p>
  </w:endnote>
  <w:endnote w:type="continuationSeparator" w:id="0">
    <w:p w:rsidR="001C01B5" w:rsidRDefault="001C01B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B5" w:rsidRDefault="001C01B5" w:rsidP="00D5329D">
      <w:r>
        <w:separator/>
      </w:r>
    </w:p>
  </w:footnote>
  <w:footnote w:type="continuationSeparator" w:id="0">
    <w:p w:rsidR="001C01B5" w:rsidRDefault="001C01B5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9C27AB"/>
    <w:multiLevelType w:val="hybridMultilevel"/>
    <w:tmpl w:val="36FEFACC"/>
    <w:lvl w:ilvl="0" w:tplc="64A44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B9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01B5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3AE0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460A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917FF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5771"/>
    <w:rsid w:val="007430CD"/>
    <w:rsid w:val="00743AF6"/>
    <w:rsid w:val="00747F9C"/>
    <w:rsid w:val="00755546"/>
    <w:rsid w:val="00757098"/>
    <w:rsid w:val="00760907"/>
    <w:rsid w:val="007628E7"/>
    <w:rsid w:val="00772EC6"/>
    <w:rsid w:val="00777EE2"/>
    <w:rsid w:val="007804C7"/>
    <w:rsid w:val="0079384F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1F8B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75D9"/>
    <w:rsid w:val="00B02284"/>
    <w:rsid w:val="00B04775"/>
    <w:rsid w:val="00B078E9"/>
    <w:rsid w:val="00B12BD3"/>
    <w:rsid w:val="00B12E0C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887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57C88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4239D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0140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2024-05-20T13:35:00Z</cp:lastPrinted>
  <dcterms:created xsi:type="dcterms:W3CDTF">2024-05-15T07:53:00Z</dcterms:created>
  <dcterms:modified xsi:type="dcterms:W3CDTF">2024-05-21T06:34:00Z</dcterms:modified>
</cp:coreProperties>
</file>